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B13" w:rsidRPr="000B3B13" w:rsidRDefault="00FF3BAE" w:rsidP="000B3B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>
        <w:rPr>
          <w:rFonts w:ascii="Arial" w:hAnsi="Arial" w:cs="Arial"/>
          <w:b/>
          <w:bCs/>
          <w:sz w:val="32"/>
          <w:szCs w:val="24"/>
        </w:rPr>
        <w:t>28.12</w:t>
      </w:r>
      <w:r w:rsidR="000B3B13" w:rsidRPr="000B3B13">
        <w:rPr>
          <w:rFonts w:ascii="Arial" w:hAnsi="Arial" w:cs="Arial"/>
          <w:b/>
          <w:bCs/>
          <w:sz w:val="32"/>
          <w:szCs w:val="24"/>
        </w:rPr>
        <w:t xml:space="preserve">.2020 № </w:t>
      </w:r>
      <w:r>
        <w:rPr>
          <w:rFonts w:ascii="Arial" w:hAnsi="Arial" w:cs="Arial"/>
          <w:b/>
          <w:bCs/>
          <w:sz w:val="32"/>
          <w:szCs w:val="24"/>
        </w:rPr>
        <w:t>56</w:t>
      </w:r>
      <w:r w:rsidR="000B3B13" w:rsidRPr="000B3B13">
        <w:rPr>
          <w:rFonts w:ascii="Arial" w:hAnsi="Arial" w:cs="Arial"/>
          <w:b/>
          <w:bCs/>
          <w:sz w:val="32"/>
          <w:szCs w:val="24"/>
        </w:rPr>
        <w:t xml:space="preserve"> </w:t>
      </w:r>
    </w:p>
    <w:p w:rsidR="000B3B13" w:rsidRPr="000B3B13" w:rsidRDefault="000B3B13" w:rsidP="000B3B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 w:rsidRPr="000B3B13">
        <w:rPr>
          <w:rFonts w:ascii="Arial" w:hAnsi="Arial" w:cs="Arial"/>
          <w:b/>
          <w:bCs/>
          <w:sz w:val="32"/>
          <w:szCs w:val="24"/>
        </w:rPr>
        <w:t>РОССИЙСКАЯ ФЕДЕРАЦИЯ</w:t>
      </w:r>
    </w:p>
    <w:p w:rsidR="000B3B13" w:rsidRPr="000B3B13" w:rsidRDefault="000B3B13" w:rsidP="000B3B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 w:rsidRPr="000B3B13">
        <w:rPr>
          <w:rFonts w:ascii="Arial" w:hAnsi="Arial" w:cs="Arial"/>
          <w:b/>
          <w:bCs/>
          <w:sz w:val="32"/>
          <w:szCs w:val="24"/>
        </w:rPr>
        <w:t>ИРКУТСКАЯ ОБЛАСТЬ</w:t>
      </w:r>
    </w:p>
    <w:p w:rsidR="000B3B13" w:rsidRPr="000B3B13" w:rsidRDefault="000B3B13" w:rsidP="000B3B1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</w:rPr>
      </w:pPr>
      <w:r w:rsidRPr="000B3B13">
        <w:rPr>
          <w:rFonts w:ascii="Arial" w:hAnsi="Arial" w:cs="Arial"/>
          <w:b/>
          <w:sz w:val="32"/>
          <w:szCs w:val="24"/>
        </w:rPr>
        <w:t>БАЯНДАЕВСКИЙ МУНИЦИПАЛЬНЫЙ РАЙОН</w:t>
      </w:r>
    </w:p>
    <w:p w:rsidR="000B3B13" w:rsidRPr="000B3B13" w:rsidRDefault="000B3B13" w:rsidP="000B3B13">
      <w:pPr>
        <w:pStyle w:val="1"/>
        <w:rPr>
          <w:szCs w:val="24"/>
        </w:rPr>
      </w:pPr>
      <w:r w:rsidRPr="000B3B13">
        <w:rPr>
          <w:szCs w:val="24"/>
        </w:rPr>
        <w:t>МУНИЦИПАЛЬНОЕ ОБРАЗОВАНИЕ «ЛЮРЫ»</w:t>
      </w:r>
    </w:p>
    <w:p w:rsidR="000B3B13" w:rsidRPr="000B3B13" w:rsidRDefault="000B3B13" w:rsidP="000B3B13">
      <w:pPr>
        <w:pStyle w:val="1"/>
        <w:rPr>
          <w:szCs w:val="24"/>
        </w:rPr>
      </w:pPr>
      <w:r w:rsidRPr="000B3B13">
        <w:rPr>
          <w:szCs w:val="24"/>
        </w:rPr>
        <w:t>АДМИНИСТРАЦИЯ</w:t>
      </w:r>
    </w:p>
    <w:p w:rsidR="000B3B13" w:rsidRPr="000B3B13" w:rsidRDefault="000B3B13" w:rsidP="000B3B13">
      <w:pPr>
        <w:pStyle w:val="1"/>
        <w:rPr>
          <w:szCs w:val="24"/>
        </w:rPr>
      </w:pPr>
      <w:r w:rsidRPr="000B3B13">
        <w:rPr>
          <w:szCs w:val="24"/>
        </w:rPr>
        <w:t>ПОСТАНОВЛЕНИЕ</w:t>
      </w:r>
    </w:p>
    <w:p w:rsidR="00FA44F3" w:rsidRPr="000B3B13" w:rsidRDefault="00FA44F3" w:rsidP="00FA44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"/>
          <w:sz w:val="32"/>
          <w:szCs w:val="24"/>
        </w:rPr>
      </w:pPr>
    </w:p>
    <w:p w:rsidR="00FA44F3" w:rsidRPr="000B3B13" w:rsidRDefault="002404EA" w:rsidP="002404E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4"/>
        </w:rPr>
      </w:pPr>
      <w:bookmarkStart w:id="0" w:name="_GoBack"/>
      <w:r w:rsidRPr="000B3B13">
        <w:rPr>
          <w:rFonts w:ascii="Arial" w:hAnsi="Arial" w:cs="Arial"/>
          <w:b/>
          <w:bCs/>
          <w:sz w:val="32"/>
          <w:szCs w:val="24"/>
        </w:rPr>
        <w:t xml:space="preserve">О ПОРЯДКЕ ОРГАНИЗАЦИИ РАБОТЫ ПО ПРЕДСТАВЛЕНИЮ МУНИЦИПАЛЬНЫХ НОРМАТИВНЫХ ПРАВОВЫХ АКТОВ </w:t>
      </w:r>
      <w:r w:rsidR="00A57DBB" w:rsidRPr="000B3B13">
        <w:rPr>
          <w:rFonts w:ascii="Arial" w:hAnsi="Arial" w:cs="Arial"/>
          <w:b/>
          <w:bCs/>
          <w:sz w:val="32"/>
          <w:szCs w:val="24"/>
        </w:rPr>
        <w:t>МУНИЦИПАЛЬНОГО ОБРАЗОВАНИЯ «ЛЮРЫ»</w:t>
      </w:r>
      <w:r w:rsidRPr="000B3B13">
        <w:rPr>
          <w:rFonts w:ascii="Arial" w:hAnsi="Arial" w:cs="Arial"/>
          <w:b/>
          <w:bCs/>
          <w:sz w:val="32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bookmarkEnd w:id="0"/>
    </w:p>
    <w:p w:rsidR="00FA44F3" w:rsidRPr="000B3B13" w:rsidRDefault="00FA44F3" w:rsidP="00FA44F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A44F3" w:rsidRPr="000B3B13" w:rsidRDefault="009741CE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B3B13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</w:t>
      </w:r>
      <w:r w:rsidR="00094A79" w:rsidRPr="000B3B13">
        <w:rPr>
          <w:rFonts w:ascii="Arial" w:hAnsi="Arial" w:cs="Arial"/>
          <w:sz w:val="24"/>
          <w:szCs w:val="24"/>
        </w:rPr>
        <w:t>, в</w:t>
      </w:r>
      <w:r w:rsidR="00FA44F3" w:rsidRPr="000B3B13">
        <w:rPr>
          <w:rFonts w:ascii="Arial" w:hAnsi="Arial" w:cs="Arial"/>
          <w:sz w:val="24"/>
          <w:szCs w:val="24"/>
        </w:rPr>
        <w:t xml:space="preserve"> соответствии </w:t>
      </w:r>
      <w:r w:rsidR="002404EA" w:rsidRPr="000B3B13">
        <w:rPr>
          <w:rFonts w:ascii="Arial" w:hAnsi="Arial" w:cs="Arial"/>
          <w:sz w:val="24"/>
          <w:szCs w:val="24"/>
        </w:rPr>
        <w:t>с</w:t>
      </w:r>
      <w:r w:rsidR="000D6E49" w:rsidRPr="000B3B13">
        <w:rPr>
          <w:rFonts w:ascii="Arial" w:hAnsi="Arial" w:cs="Arial"/>
          <w:sz w:val="24"/>
          <w:szCs w:val="24"/>
        </w:rPr>
        <w:t xml:space="preserve">о статьями </w:t>
      </w:r>
      <w:r w:rsidR="002404EA" w:rsidRPr="000B3B13">
        <w:rPr>
          <w:rFonts w:ascii="Arial" w:hAnsi="Arial" w:cs="Arial"/>
          <w:sz w:val="24"/>
          <w:szCs w:val="24"/>
        </w:rPr>
        <w:t>36,</w:t>
      </w:r>
      <w:r w:rsidR="000D6E49" w:rsidRPr="000B3B13">
        <w:rPr>
          <w:rFonts w:ascii="Arial" w:hAnsi="Arial" w:cs="Arial"/>
          <w:sz w:val="24"/>
          <w:szCs w:val="24"/>
        </w:rPr>
        <w:t xml:space="preserve"> 43, </w:t>
      </w:r>
      <w:r w:rsidR="00FA44F3" w:rsidRPr="000B3B13">
        <w:rPr>
          <w:rFonts w:ascii="Arial" w:hAnsi="Arial" w:cs="Arial"/>
          <w:sz w:val="24"/>
          <w:szCs w:val="24"/>
        </w:rPr>
        <w:t>43</w:t>
      </w:r>
      <w:r w:rsidRPr="000B3B13">
        <w:rPr>
          <w:rFonts w:ascii="Arial" w:hAnsi="Arial" w:cs="Arial"/>
          <w:sz w:val="24"/>
          <w:szCs w:val="24"/>
          <w:vertAlign w:val="superscript"/>
        </w:rPr>
        <w:t>1</w:t>
      </w:r>
      <w:r w:rsidRPr="000B3B13">
        <w:rPr>
          <w:rFonts w:ascii="Arial" w:hAnsi="Arial" w:cs="Arial"/>
          <w:sz w:val="24"/>
          <w:szCs w:val="24"/>
        </w:rPr>
        <w:t xml:space="preserve"> </w:t>
      </w:r>
      <w:r w:rsidR="00FA44F3" w:rsidRPr="000B3B13">
        <w:rPr>
          <w:rFonts w:ascii="Arial" w:hAnsi="Arial" w:cs="Arial"/>
          <w:sz w:val="24"/>
          <w:szCs w:val="24"/>
        </w:rPr>
        <w:t>Федерального закона от 6 октября 2003 года №</w:t>
      </w:r>
      <w:r w:rsidR="002554E5" w:rsidRPr="000B3B13">
        <w:rPr>
          <w:rFonts w:ascii="Arial" w:hAnsi="Arial" w:cs="Arial"/>
          <w:sz w:val="24"/>
          <w:szCs w:val="24"/>
        </w:rPr>
        <w:t> </w:t>
      </w:r>
      <w:r w:rsidR="00FA44F3" w:rsidRPr="000B3B13">
        <w:rPr>
          <w:rFonts w:ascii="Arial" w:hAnsi="Arial" w:cs="Arial"/>
          <w:sz w:val="24"/>
          <w:szCs w:val="24"/>
        </w:rPr>
        <w:t>131</w:t>
      </w:r>
      <w:r w:rsidR="002F460E" w:rsidRPr="000B3B13">
        <w:rPr>
          <w:rFonts w:ascii="Arial" w:hAnsi="Arial" w:cs="Arial"/>
          <w:sz w:val="24"/>
          <w:szCs w:val="24"/>
        </w:rPr>
        <w:t>-</w:t>
      </w:r>
      <w:r w:rsidR="00FA44F3" w:rsidRPr="000B3B13">
        <w:rPr>
          <w:rFonts w:ascii="Arial" w:hAnsi="Arial" w:cs="Arial"/>
          <w:sz w:val="24"/>
          <w:szCs w:val="24"/>
        </w:rPr>
        <w:t xml:space="preserve">ФЗ «Об общих принципах организации местного самоуправления в Российской Федерации», </w:t>
      </w:r>
      <w:r w:rsidR="000B3B13" w:rsidRPr="000B3B13">
        <w:rPr>
          <w:rFonts w:ascii="Arial" w:hAnsi="Arial" w:cs="Arial"/>
          <w:sz w:val="24"/>
          <w:szCs w:val="24"/>
        </w:rPr>
        <w:t>Уставом</w:t>
      </w:r>
      <w:r w:rsidR="00FA44F3" w:rsidRPr="000B3B13">
        <w:rPr>
          <w:rFonts w:ascii="Arial" w:hAnsi="Arial" w:cs="Arial"/>
          <w:sz w:val="24"/>
          <w:szCs w:val="24"/>
        </w:rPr>
        <w:t xml:space="preserve"> </w:t>
      </w:r>
      <w:r w:rsidR="00A57DBB" w:rsidRPr="000B3B13">
        <w:rPr>
          <w:rFonts w:ascii="Arial" w:hAnsi="Arial" w:cs="Arial"/>
          <w:sz w:val="24"/>
          <w:szCs w:val="24"/>
        </w:rPr>
        <w:t>муниципального образования «Люры»</w:t>
      </w:r>
      <w:r w:rsidRPr="000B3B13">
        <w:rPr>
          <w:rFonts w:ascii="Arial" w:hAnsi="Arial" w:cs="Arial"/>
          <w:sz w:val="24"/>
          <w:szCs w:val="24"/>
        </w:rPr>
        <w:t>,</w:t>
      </w:r>
      <w:r w:rsidR="00841D3F" w:rsidRPr="000B3B13">
        <w:rPr>
          <w:rFonts w:ascii="Arial" w:hAnsi="Arial" w:cs="Arial"/>
          <w:sz w:val="24"/>
          <w:szCs w:val="24"/>
        </w:rPr>
        <w:t xml:space="preserve"> </w:t>
      </w:r>
      <w:r w:rsidR="002375F4" w:rsidRPr="000B3B13">
        <w:rPr>
          <w:rFonts w:ascii="Arial" w:hAnsi="Arial" w:cs="Arial"/>
          <w:sz w:val="24"/>
          <w:szCs w:val="24"/>
        </w:rPr>
        <w:t xml:space="preserve">администрация </w:t>
      </w:r>
      <w:r w:rsidR="00A57DBB" w:rsidRPr="000B3B13">
        <w:rPr>
          <w:rFonts w:ascii="Arial" w:hAnsi="Arial" w:cs="Arial"/>
          <w:sz w:val="24"/>
          <w:szCs w:val="24"/>
        </w:rPr>
        <w:t>муниципального образования «Люры»</w:t>
      </w:r>
    </w:p>
    <w:p w:rsidR="000B3B13" w:rsidRPr="000B3B13" w:rsidRDefault="000B3B13" w:rsidP="000B3B13">
      <w:pPr>
        <w:spacing w:after="240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0B3B13">
        <w:rPr>
          <w:rFonts w:ascii="Arial" w:hAnsi="Arial" w:cs="Arial"/>
          <w:b/>
          <w:sz w:val="24"/>
          <w:szCs w:val="24"/>
        </w:rPr>
        <w:t>ПОСТАНОВЛЯЕТ:</w:t>
      </w:r>
    </w:p>
    <w:p w:rsidR="00FA44F3" w:rsidRPr="000B3B13" w:rsidRDefault="00FA44F3" w:rsidP="000B3B13">
      <w:pPr>
        <w:pStyle w:val="af"/>
        <w:numPr>
          <w:ilvl w:val="0"/>
          <w:numId w:val="1"/>
        </w:numPr>
        <w:spacing w:after="240"/>
        <w:jc w:val="both"/>
        <w:rPr>
          <w:rFonts w:ascii="Arial" w:hAnsi="Arial" w:cs="Arial"/>
          <w:b/>
          <w:sz w:val="24"/>
          <w:szCs w:val="24"/>
        </w:rPr>
      </w:pPr>
      <w:r w:rsidRPr="000B3B13">
        <w:rPr>
          <w:rFonts w:ascii="Arial" w:hAnsi="Arial" w:cs="Arial"/>
          <w:sz w:val="24"/>
          <w:szCs w:val="24"/>
        </w:rPr>
        <w:t xml:space="preserve">Утвердить </w:t>
      </w:r>
      <w:r w:rsidR="00EC4A1E" w:rsidRPr="000B3B13">
        <w:rPr>
          <w:rFonts w:ascii="Arial" w:hAnsi="Arial" w:cs="Arial"/>
          <w:sz w:val="24"/>
          <w:szCs w:val="24"/>
        </w:rPr>
        <w:t>прилагаем</w:t>
      </w:r>
      <w:r w:rsidR="002554E5" w:rsidRPr="000B3B13">
        <w:rPr>
          <w:rFonts w:ascii="Arial" w:hAnsi="Arial" w:cs="Arial"/>
          <w:sz w:val="24"/>
          <w:szCs w:val="24"/>
        </w:rPr>
        <w:t xml:space="preserve">ый </w:t>
      </w:r>
      <w:r w:rsidR="002554E5" w:rsidRPr="000B3B13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</w:t>
      </w:r>
      <w:r w:rsidR="00A57DBB" w:rsidRPr="000B3B13">
        <w:rPr>
          <w:rFonts w:ascii="Arial" w:hAnsi="Arial" w:cs="Arial"/>
          <w:bCs/>
          <w:sz w:val="24"/>
          <w:szCs w:val="24"/>
        </w:rPr>
        <w:t>муниципального образования «Люры»</w:t>
      </w:r>
      <w:r w:rsidR="002554E5" w:rsidRPr="000B3B13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="002554E5" w:rsidRPr="000B3B13">
        <w:rPr>
          <w:rFonts w:ascii="Arial" w:hAnsi="Arial" w:cs="Arial"/>
          <w:sz w:val="24"/>
          <w:szCs w:val="24"/>
        </w:rPr>
        <w:t>.</w:t>
      </w:r>
    </w:p>
    <w:p w:rsidR="000B3B13" w:rsidRPr="000B3B13" w:rsidRDefault="000B3B13" w:rsidP="000B3B13">
      <w:pPr>
        <w:pStyle w:val="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B3B13">
        <w:rPr>
          <w:rFonts w:ascii="Arial" w:hAnsi="Arial" w:cs="Arial"/>
          <w:color w:val="000000"/>
          <w:sz w:val="24"/>
          <w:szCs w:val="24"/>
        </w:rPr>
        <w:t>Опубликовать данное постановление в газете Вестник МО «Люры», и на официальном сайте МО «Люры» в информационно-телекоммуникационной сети «Интернет».</w:t>
      </w:r>
    </w:p>
    <w:p w:rsidR="000B3B13" w:rsidRPr="000B3B13" w:rsidRDefault="000B3B13" w:rsidP="000B3B13">
      <w:pPr>
        <w:pStyle w:val="af"/>
        <w:spacing w:after="240"/>
        <w:rPr>
          <w:rFonts w:ascii="Arial" w:hAnsi="Arial" w:cs="Arial"/>
          <w:b/>
          <w:sz w:val="32"/>
          <w:szCs w:val="24"/>
        </w:rPr>
      </w:pPr>
    </w:p>
    <w:p w:rsidR="00D33880" w:rsidRDefault="00D33880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BC0EC9" w:rsidRPr="002554E5" w:rsidRDefault="00BC0EC9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6062"/>
        <w:gridCol w:w="3586"/>
      </w:tblGrid>
      <w:tr w:rsidR="00FA44F3" w:rsidRPr="002554E5" w:rsidTr="000B3B13">
        <w:tc>
          <w:tcPr>
            <w:tcW w:w="6062" w:type="dxa"/>
          </w:tcPr>
          <w:p w:rsidR="00FA44F3" w:rsidRPr="002554E5" w:rsidRDefault="00FA44F3" w:rsidP="00423A60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586" w:type="dxa"/>
          </w:tcPr>
          <w:p w:rsidR="00FA44F3" w:rsidRDefault="00FA44F3" w:rsidP="000B3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2554E5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  <w:r w:rsidR="000B3B13">
              <w:rPr>
                <w:rFonts w:ascii="Times New Roman" w:hAnsi="Times New Roman"/>
                <w:kern w:val="2"/>
                <w:sz w:val="28"/>
                <w:szCs w:val="28"/>
              </w:rPr>
              <w:t>лава муниципального образования «Люры»</w:t>
            </w:r>
          </w:p>
          <w:p w:rsidR="000B3B13" w:rsidRPr="002554E5" w:rsidRDefault="00FF3BAE" w:rsidP="000B3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И.Г. Педранов</w:t>
            </w:r>
          </w:p>
        </w:tc>
      </w:tr>
    </w:tbl>
    <w:p w:rsidR="00FA44F3" w:rsidRPr="002554E5" w:rsidRDefault="00FA44F3" w:rsidP="00FA44F3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FA44F3" w:rsidRPr="00EE5A7E" w:rsidRDefault="00FA44F3" w:rsidP="005625CC">
      <w:pPr>
        <w:suppressAutoHyphens/>
        <w:ind w:left="5387"/>
        <w:jc w:val="both"/>
        <w:rPr>
          <w:rFonts w:ascii="Times New Roman" w:hAnsi="Times New Roman"/>
          <w:color w:val="0000FF"/>
          <w:sz w:val="28"/>
          <w:szCs w:val="28"/>
        </w:rPr>
        <w:sectPr w:rsidR="00FA44F3" w:rsidRPr="00EE5A7E" w:rsidSect="008B0A0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47E74" w:rsidRPr="000B3B13" w:rsidRDefault="002554E5" w:rsidP="005625CC">
      <w:pPr>
        <w:suppressAutoHyphens/>
        <w:ind w:left="5387"/>
        <w:jc w:val="both"/>
        <w:rPr>
          <w:rFonts w:ascii="Courier New" w:hAnsi="Courier New" w:cs="Courier New"/>
          <w:sz w:val="22"/>
          <w:szCs w:val="28"/>
        </w:rPr>
      </w:pPr>
      <w:r w:rsidRPr="000B3B13">
        <w:rPr>
          <w:rFonts w:ascii="Courier New" w:hAnsi="Courier New" w:cs="Courier New"/>
          <w:sz w:val="22"/>
          <w:szCs w:val="28"/>
        </w:rPr>
        <w:lastRenderedPageBreak/>
        <w:t>УТВЕРЖДЕН</w:t>
      </w:r>
    </w:p>
    <w:p w:rsidR="00D37712" w:rsidRPr="000B3B13" w:rsidRDefault="002554E5" w:rsidP="005625CC">
      <w:pPr>
        <w:suppressAutoHyphens/>
        <w:ind w:left="5387"/>
        <w:jc w:val="both"/>
        <w:rPr>
          <w:rFonts w:ascii="Courier New" w:hAnsi="Courier New" w:cs="Courier New"/>
          <w:sz w:val="22"/>
          <w:szCs w:val="28"/>
        </w:rPr>
      </w:pPr>
      <w:r w:rsidRPr="000B3B13">
        <w:rPr>
          <w:rFonts w:ascii="Courier New" w:hAnsi="Courier New" w:cs="Courier New"/>
          <w:sz w:val="22"/>
          <w:szCs w:val="28"/>
        </w:rPr>
        <w:t xml:space="preserve">постановлением </w:t>
      </w:r>
      <w:r w:rsidR="002375F4" w:rsidRPr="000B3B13">
        <w:rPr>
          <w:rFonts w:ascii="Courier New" w:hAnsi="Courier New" w:cs="Courier New"/>
          <w:sz w:val="22"/>
          <w:szCs w:val="28"/>
        </w:rPr>
        <w:t xml:space="preserve">местной администрации </w:t>
      </w:r>
      <w:r w:rsidR="00A57DBB" w:rsidRPr="000B3B13">
        <w:rPr>
          <w:rFonts w:ascii="Courier New" w:hAnsi="Courier New" w:cs="Courier New"/>
          <w:sz w:val="22"/>
          <w:szCs w:val="28"/>
        </w:rPr>
        <w:t>муниципального образования «Люры»</w:t>
      </w:r>
    </w:p>
    <w:p w:rsidR="00847E74" w:rsidRPr="000B3B13" w:rsidRDefault="00847E74" w:rsidP="005625CC">
      <w:pPr>
        <w:suppressAutoHyphens/>
        <w:ind w:left="5387"/>
        <w:jc w:val="both"/>
        <w:rPr>
          <w:rFonts w:ascii="Courier New" w:hAnsi="Courier New" w:cs="Courier New"/>
          <w:sz w:val="22"/>
          <w:szCs w:val="28"/>
        </w:rPr>
      </w:pPr>
      <w:r w:rsidRPr="000B3B13">
        <w:rPr>
          <w:rFonts w:ascii="Courier New" w:hAnsi="Courier New" w:cs="Courier New"/>
          <w:sz w:val="22"/>
          <w:szCs w:val="28"/>
        </w:rPr>
        <w:t xml:space="preserve">от </w:t>
      </w:r>
      <w:r w:rsidR="00FF3BAE">
        <w:rPr>
          <w:rFonts w:ascii="Courier New" w:hAnsi="Courier New" w:cs="Courier New"/>
          <w:sz w:val="22"/>
          <w:szCs w:val="28"/>
        </w:rPr>
        <w:t>28.12.2020</w:t>
      </w:r>
      <w:r w:rsidRPr="000B3B13">
        <w:rPr>
          <w:rFonts w:ascii="Courier New" w:hAnsi="Courier New" w:cs="Courier New"/>
          <w:sz w:val="22"/>
          <w:szCs w:val="28"/>
        </w:rPr>
        <w:t xml:space="preserve"> № </w:t>
      </w:r>
      <w:r w:rsidR="00FF3BAE">
        <w:rPr>
          <w:rFonts w:ascii="Courier New" w:hAnsi="Courier New" w:cs="Courier New"/>
          <w:sz w:val="22"/>
          <w:szCs w:val="28"/>
        </w:rPr>
        <w:t>56</w:t>
      </w:r>
    </w:p>
    <w:p w:rsidR="00847E74" w:rsidRPr="002554E5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2554E5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D37712" w:rsidRPr="000B3B13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28"/>
          <w:szCs w:val="28"/>
        </w:rPr>
      </w:pPr>
      <w:r w:rsidRPr="000B3B13">
        <w:rPr>
          <w:rFonts w:ascii="Arial" w:hAnsi="Arial" w:cs="Arial"/>
          <w:b/>
          <w:kern w:val="16"/>
          <w:sz w:val="28"/>
          <w:szCs w:val="28"/>
        </w:rPr>
        <w:t>ПОРЯДОК</w:t>
      </w:r>
    </w:p>
    <w:p w:rsidR="002554E5" w:rsidRPr="000B3B13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28"/>
          <w:szCs w:val="28"/>
        </w:rPr>
      </w:pPr>
      <w:r w:rsidRPr="000B3B13">
        <w:rPr>
          <w:rFonts w:ascii="Arial" w:hAnsi="Arial" w:cs="Arial"/>
          <w:b/>
          <w:bCs/>
          <w:sz w:val="28"/>
          <w:szCs w:val="28"/>
        </w:rPr>
        <w:t xml:space="preserve">ОРГАНИЗАЦИИ РАБОТЫ ПО ПРЕДСТАВЛЕНИЮ МУНИЦИПАЛЬНЫХ НОРМАТИВНЫХ ПРАВОВЫХ АКТОВ </w:t>
      </w:r>
      <w:r w:rsidR="00A57DBB" w:rsidRPr="000B3B13">
        <w:rPr>
          <w:rFonts w:ascii="Arial" w:hAnsi="Arial" w:cs="Arial"/>
          <w:b/>
          <w:bCs/>
          <w:sz w:val="28"/>
          <w:szCs w:val="28"/>
        </w:rPr>
        <w:t>МУНИЦИПАЛЬНОГО ОБРАЗОВАНИЯ «ЛЮРЫ»</w:t>
      </w:r>
      <w:r w:rsidRPr="000B3B13">
        <w:rPr>
          <w:rFonts w:ascii="Arial" w:hAnsi="Arial" w:cs="Arial"/>
          <w:b/>
          <w:bCs/>
          <w:sz w:val="28"/>
          <w:szCs w:val="28"/>
        </w:rPr>
        <w:t xml:space="preserve"> И ДОПОЛНИТЕЛЬНЫХ СВЕДЕНИЙ К НИМ В РЕГИСТР МУНИЦИПАЛЬНЫХ НОРМАТИВНЫХ ПРАВОВЫХ АКТОВ ИРКУТСКОЙ ОБЛАСТИ</w:t>
      </w:r>
    </w:p>
    <w:p w:rsidR="00C3589A" w:rsidRPr="00580F50" w:rsidRDefault="00C3589A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0B3B13">
        <w:rPr>
          <w:rFonts w:ascii="Arial" w:hAnsi="Arial" w:cs="Arial"/>
          <w:sz w:val="24"/>
          <w:szCs w:val="28"/>
        </w:rPr>
        <w:t xml:space="preserve">1. </w:t>
      </w:r>
      <w:r w:rsidRPr="00FF3BAE">
        <w:rPr>
          <w:rFonts w:ascii="Arial" w:hAnsi="Arial" w:cs="Arial"/>
          <w:sz w:val="24"/>
          <w:szCs w:val="28"/>
        </w:rPr>
        <w:t xml:space="preserve">Настоящий Порядок регулирует отношения, связанные с организацией работы </w:t>
      </w:r>
      <w:r w:rsidR="00414DC0" w:rsidRPr="00FF3BAE">
        <w:rPr>
          <w:rFonts w:ascii="Arial" w:hAnsi="Arial" w:cs="Arial"/>
          <w:sz w:val="24"/>
          <w:szCs w:val="28"/>
        </w:rPr>
        <w:t>должностных лиц</w:t>
      </w:r>
      <w:r w:rsidRPr="00FF3BAE">
        <w:rPr>
          <w:rFonts w:ascii="Arial" w:hAnsi="Arial" w:cs="Arial"/>
          <w:sz w:val="24"/>
          <w:szCs w:val="28"/>
        </w:rPr>
        <w:t xml:space="preserve"> </w:t>
      </w:r>
      <w:r w:rsidR="0000735C" w:rsidRPr="00FF3BAE">
        <w:rPr>
          <w:rFonts w:ascii="Arial" w:hAnsi="Arial" w:cs="Arial"/>
          <w:sz w:val="24"/>
          <w:szCs w:val="28"/>
        </w:rPr>
        <w:t xml:space="preserve">местной </w:t>
      </w:r>
      <w:r w:rsidRPr="00FF3BAE">
        <w:rPr>
          <w:rFonts w:ascii="Arial" w:hAnsi="Arial" w:cs="Arial"/>
          <w:sz w:val="24"/>
          <w:szCs w:val="28"/>
        </w:rPr>
        <w:t xml:space="preserve">администрации </w:t>
      </w:r>
      <w:r w:rsidR="00A57DBB" w:rsidRPr="00FF3BAE">
        <w:rPr>
          <w:rFonts w:ascii="Arial" w:hAnsi="Arial" w:cs="Arial"/>
          <w:sz w:val="24"/>
          <w:szCs w:val="28"/>
        </w:rPr>
        <w:t>муниципального образования «Люры»</w:t>
      </w:r>
      <w:r w:rsidR="0000735C" w:rsidRPr="00FF3BAE">
        <w:rPr>
          <w:rFonts w:ascii="Arial" w:hAnsi="Arial" w:cs="Arial"/>
          <w:sz w:val="24"/>
          <w:szCs w:val="28"/>
        </w:rPr>
        <w:t xml:space="preserve"> (далее – муниципальное образование) </w:t>
      </w:r>
      <w:r w:rsidRPr="00FF3BAE">
        <w:rPr>
          <w:rFonts w:ascii="Arial" w:hAnsi="Arial" w:cs="Arial"/>
          <w:sz w:val="24"/>
          <w:szCs w:val="28"/>
        </w:rPr>
        <w:t xml:space="preserve">по обеспечению представления </w:t>
      </w:r>
      <w:r w:rsidR="0000735C" w:rsidRPr="00FF3BAE">
        <w:rPr>
          <w:rFonts w:ascii="Arial" w:hAnsi="Arial" w:cs="Arial"/>
          <w:sz w:val="24"/>
          <w:szCs w:val="28"/>
        </w:rPr>
        <w:t>главой муниципального образования</w:t>
      </w:r>
      <w:r w:rsidR="00AF2BD7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 xml:space="preserve">муниципальных нормативных правовых актов </w:t>
      </w:r>
      <w:r w:rsidR="0000735C" w:rsidRPr="00FF3BAE">
        <w:rPr>
          <w:rFonts w:ascii="Arial" w:hAnsi="Arial" w:cs="Arial"/>
          <w:sz w:val="24"/>
          <w:szCs w:val="28"/>
        </w:rPr>
        <w:t xml:space="preserve">муниципального образования (далее – </w:t>
      </w:r>
      <w:r w:rsidR="00F81C1D" w:rsidRPr="00FF3BAE">
        <w:rPr>
          <w:rFonts w:ascii="Arial" w:hAnsi="Arial" w:cs="Arial"/>
          <w:sz w:val="24"/>
          <w:szCs w:val="28"/>
        </w:rPr>
        <w:t xml:space="preserve">муниципальные </w:t>
      </w:r>
      <w:r w:rsidR="0000735C" w:rsidRPr="00FF3BAE">
        <w:rPr>
          <w:rFonts w:ascii="Arial" w:hAnsi="Arial" w:cs="Arial"/>
          <w:sz w:val="24"/>
          <w:szCs w:val="28"/>
        </w:rPr>
        <w:t xml:space="preserve">правовые акты) </w:t>
      </w:r>
      <w:r w:rsidRPr="00FF3BAE">
        <w:rPr>
          <w:rFonts w:ascii="Arial" w:hAnsi="Arial" w:cs="Arial"/>
          <w:sz w:val="24"/>
          <w:szCs w:val="28"/>
        </w:rPr>
        <w:t>и дополнительных сведений к ним, предусмотренных Законом Иркутской области от 12</w:t>
      </w:r>
      <w:r w:rsidR="00AF2BD7" w:rsidRPr="00FF3BAE">
        <w:rPr>
          <w:rFonts w:ascii="Arial" w:hAnsi="Arial" w:cs="Arial"/>
          <w:sz w:val="24"/>
          <w:szCs w:val="28"/>
        </w:rPr>
        <w:t> </w:t>
      </w:r>
      <w:r w:rsidRPr="00FF3BAE">
        <w:rPr>
          <w:rFonts w:ascii="Arial" w:hAnsi="Arial" w:cs="Arial"/>
          <w:sz w:val="24"/>
          <w:szCs w:val="28"/>
        </w:rPr>
        <w:t>марта</w:t>
      </w:r>
      <w:r w:rsidR="00AF2BD7" w:rsidRPr="00FF3BAE">
        <w:rPr>
          <w:rFonts w:ascii="Arial" w:hAnsi="Arial" w:cs="Arial"/>
          <w:sz w:val="24"/>
          <w:szCs w:val="28"/>
        </w:rPr>
        <w:t> </w:t>
      </w:r>
      <w:r w:rsidRPr="00FF3BAE">
        <w:rPr>
          <w:rFonts w:ascii="Arial" w:hAnsi="Arial" w:cs="Arial"/>
          <w:sz w:val="24"/>
          <w:szCs w:val="28"/>
        </w:rPr>
        <w:t xml:space="preserve">2009 года </w:t>
      </w:r>
      <w:r w:rsidR="0000735C" w:rsidRPr="00FF3BAE">
        <w:rPr>
          <w:rFonts w:ascii="Arial" w:hAnsi="Arial" w:cs="Arial"/>
          <w:sz w:val="24"/>
          <w:szCs w:val="28"/>
        </w:rPr>
        <w:t>№ </w:t>
      </w:r>
      <w:r w:rsidRPr="00FF3BAE">
        <w:rPr>
          <w:rFonts w:ascii="Arial" w:hAnsi="Arial" w:cs="Arial"/>
          <w:sz w:val="24"/>
          <w:szCs w:val="28"/>
        </w:rPr>
        <w:t xml:space="preserve">10-оз </w:t>
      </w:r>
      <w:r w:rsidR="003A40F0" w:rsidRPr="00FF3BAE">
        <w:rPr>
          <w:rFonts w:ascii="Arial" w:hAnsi="Arial" w:cs="Arial"/>
          <w:sz w:val="24"/>
          <w:szCs w:val="28"/>
        </w:rPr>
        <w:t>«</w:t>
      </w:r>
      <w:r w:rsidRPr="00FF3BAE">
        <w:rPr>
          <w:rFonts w:ascii="Arial" w:hAnsi="Arial" w:cs="Arial"/>
          <w:sz w:val="24"/>
          <w:szCs w:val="28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F3BAE">
        <w:rPr>
          <w:rFonts w:ascii="Arial" w:hAnsi="Arial" w:cs="Arial"/>
          <w:sz w:val="24"/>
          <w:szCs w:val="28"/>
        </w:rPr>
        <w:t>»</w:t>
      </w:r>
      <w:r w:rsidRPr="00FF3BAE">
        <w:rPr>
          <w:rFonts w:ascii="Arial" w:hAnsi="Arial" w:cs="Arial"/>
          <w:sz w:val="24"/>
          <w:szCs w:val="28"/>
        </w:rPr>
        <w:t xml:space="preserve"> (далее </w:t>
      </w:r>
      <w:r w:rsidR="0000735C" w:rsidRPr="00FF3BAE">
        <w:rPr>
          <w:rFonts w:ascii="Arial" w:hAnsi="Arial" w:cs="Arial"/>
          <w:sz w:val="24"/>
          <w:szCs w:val="28"/>
        </w:rPr>
        <w:t xml:space="preserve">– </w:t>
      </w:r>
      <w:r w:rsidRPr="00FF3BAE">
        <w:rPr>
          <w:rFonts w:ascii="Arial" w:hAnsi="Arial" w:cs="Arial"/>
          <w:sz w:val="24"/>
          <w:szCs w:val="28"/>
        </w:rPr>
        <w:t>дополнительные сведения), в</w:t>
      </w:r>
      <w:r w:rsidR="00A57DBB" w:rsidRPr="00FF3BAE">
        <w:rPr>
          <w:rFonts w:ascii="Arial" w:hAnsi="Arial" w:cs="Arial"/>
          <w:sz w:val="24"/>
          <w:szCs w:val="28"/>
        </w:rPr>
        <w:t xml:space="preserve"> исполнительный</w:t>
      </w:r>
      <w:r w:rsidRPr="00FF3BAE">
        <w:rPr>
          <w:rFonts w:ascii="Arial" w:hAnsi="Arial" w:cs="Arial"/>
          <w:sz w:val="24"/>
          <w:szCs w:val="28"/>
        </w:rPr>
        <w:t xml:space="preserve"> орган государственной власти Иркутской области, уполномоченный Правительство</w:t>
      </w:r>
      <w:r w:rsidR="0061350E" w:rsidRPr="00FF3BAE">
        <w:rPr>
          <w:rFonts w:ascii="Arial" w:hAnsi="Arial" w:cs="Arial"/>
          <w:sz w:val="24"/>
          <w:szCs w:val="28"/>
        </w:rPr>
        <w:t>м Иркутской области на ведение Р</w:t>
      </w:r>
      <w:r w:rsidRPr="00FF3BAE">
        <w:rPr>
          <w:rFonts w:ascii="Arial" w:hAnsi="Arial" w:cs="Arial"/>
          <w:sz w:val="24"/>
          <w:szCs w:val="28"/>
        </w:rPr>
        <w:t xml:space="preserve">егистра муниципальных нормативных правовых актов Иркутской области (далее </w:t>
      </w:r>
      <w:r w:rsidR="0000735C" w:rsidRPr="00FF3BAE">
        <w:rPr>
          <w:rFonts w:ascii="Arial" w:hAnsi="Arial" w:cs="Arial"/>
          <w:sz w:val="24"/>
          <w:szCs w:val="28"/>
        </w:rPr>
        <w:t xml:space="preserve">– </w:t>
      </w:r>
      <w:r w:rsidR="00084490" w:rsidRPr="00FF3BAE">
        <w:rPr>
          <w:rFonts w:ascii="Arial" w:hAnsi="Arial" w:cs="Arial"/>
          <w:sz w:val="24"/>
          <w:szCs w:val="28"/>
        </w:rPr>
        <w:t>Регистр</w:t>
      </w:r>
      <w:r w:rsidRPr="00FF3BAE">
        <w:rPr>
          <w:rFonts w:ascii="Arial" w:hAnsi="Arial" w:cs="Arial"/>
          <w:sz w:val="24"/>
          <w:szCs w:val="28"/>
        </w:rPr>
        <w:t>)</w:t>
      </w:r>
      <w:r w:rsidR="00084490" w:rsidRPr="00FF3BAE">
        <w:rPr>
          <w:rFonts w:ascii="Arial" w:hAnsi="Arial" w:cs="Arial"/>
          <w:sz w:val="24"/>
          <w:szCs w:val="28"/>
        </w:rPr>
        <w:t>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(далее – уполномоченный орган)</w:t>
      </w:r>
      <w:r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</w:t>
      </w:r>
      <w:r w:rsidR="00963C58" w:rsidRPr="00FF3BAE">
        <w:rPr>
          <w:rFonts w:ascii="Arial" w:hAnsi="Arial" w:cs="Arial"/>
          <w:sz w:val="24"/>
          <w:szCs w:val="28"/>
        </w:rPr>
        <w:t xml:space="preserve">. Настоящий Порядок разработан в соответствии с Конституцией Российской Федерации, Федеральным законом от 6 октября 2003 года </w:t>
      </w:r>
      <w:r w:rsidRPr="00FF3BAE">
        <w:rPr>
          <w:rFonts w:ascii="Arial" w:hAnsi="Arial" w:cs="Arial"/>
          <w:sz w:val="24"/>
          <w:szCs w:val="28"/>
        </w:rPr>
        <w:t>№ </w:t>
      </w:r>
      <w:r w:rsidR="00963C58" w:rsidRPr="00FF3BAE">
        <w:rPr>
          <w:rFonts w:ascii="Arial" w:hAnsi="Arial" w:cs="Arial"/>
          <w:sz w:val="24"/>
          <w:szCs w:val="28"/>
        </w:rPr>
        <w:t>131</w:t>
      </w:r>
      <w:r w:rsidRPr="00FF3BAE">
        <w:rPr>
          <w:rFonts w:ascii="Arial" w:hAnsi="Arial" w:cs="Arial"/>
          <w:sz w:val="24"/>
          <w:szCs w:val="28"/>
        </w:rPr>
        <w:noBreakHyphen/>
      </w:r>
      <w:r w:rsidR="00963C58" w:rsidRPr="00FF3BAE">
        <w:rPr>
          <w:rFonts w:ascii="Arial" w:hAnsi="Arial" w:cs="Arial"/>
          <w:sz w:val="24"/>
          <w:szCs w:val="28"/>
        </w:rPr>
        <w:t xml:space="preserve">ФЗ </w:t>
      </w:r>
      <w:r w:rsidR="003A40F0" w:rsidRPr="00FF3BAE">
        <w:rPr>
          <w:rFonts w:ascii="Arial" w:hAnsi="Arial" w:cs="Arial"/>
          <w:sz w:val="24"/>
          <w:szCs w:val="28"/>
        </w:rPr>
        <w:t>«</w:t>
      </w:r>
      <w:r w:rsidR="00963C58" w:rsidRPr="00FF3BAE">
        <w:rPr>
          <w:rFonts w:ascii="Arial" w:hAnsi="Arial" w:cs="Arial"/>
          <w:sz w:val="24"/>
          <w:szCs w:val="28"/>
        </w:rPr>
        <w:t>Об общих принципах организации местного самоуправления в Российской Федерации</w:t>
      </w:r>
      <w:r w:rsidR="003A40F0" w:rsidRPr="00FF3BAE">
        <w:rPr>
          <w:rFonts w:ascii="Arial" w:hAnsi="Arial" w:cs="Arial"/>
          <w:sz w:val="24"/>
          <w:szCs w:val="28"/>
        </w:rPr>
        <w:t>»</w:t>
      </w:r>
      <w:r w:rsidR="00963C58" w:rsidRPr="00FF3BAE">
        <w:rPr>
          <w:rFonts w:ascii="Arial" w:hAnsi="Arial" w:cs="Arial"/>
          <w:sz w:val="24"/>
          <w:szCs w:val="28"/>
        </w:rPr>
        <w:t xml:space="preserve">, Уставом Иркутской области, Законом Иркутской области от 12 марта 2009 года </w:t>
      </w:r>
      <w:r w:rsidRPr="00FF3BAE">
        <w:rPr>
          <w:rFonts w:ascii="Arial" w:hAnsi="Arial" w:cs="Arial"/>
          <w:sz w:val="24"/>
          <w:szCs w:val="28"/>
        </w:rPr>
        <w:t>№ </w:t>
      </w:r>
      <w:r w:rsidR="00963C58" w:rsidRPr="00FF3BAE">
        <w:rPr>
          <w:rFonts w:ascii="Arial" w:hAnsi="Arial" w:cs="Arial"/>
          <w:sz w:val="24"/>
          <w:szCs w:val="28"/>
        </w:rPr>
        <w:t xml:space="preserve">10-оз </w:t>
      </w:r>
      <w:r w:rsidR="003A40F0" w:rsidRPr="00FF3BAE">
        <w:rPr>
          <w:rFonts w:ascii="Arial" w:hAnsi="Arial" w:cs="Arial"/>
          <w:sz w:val="24"/>
          <w:szCs w:val="28"/>
        </w:rPr>
        <w:t>«</w:t>
      </w:r>
      <w:r w:rsidR="00963C58" w:rsidRPr="00FF3BAE">
        <w:rPr>
          <w:rFonts w:ascii="Arial" w:hAnsi="Arial" w:cs="Arial"/>
          <w:sz w:val="24"/>
          <w:szCs w:val="28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F3BAE">
        <w:rPr>
          <w:rFonts w:ascii="Arial" w:hAnsi="Arial" w:cs="Arial"/>
          <w:sz w:val="24"/>
          <w:szCs w:val="28"/>
        </w:rPr>
        <w:t>»</w:t>
      </w:r>
      <w:r w:rsidR="00963C58" w:rsidRPr="00FF3BAE">
        <w:rPr>
          <w:rFonts w:ascii="Arial" w:hAnsi="Arial" w:cs="Arial"/>
          <w:sz w:val="24"/>
          <w:szCs w:val="28"/>
        </w:rPr>
        <w:t xml:space="preserve"> (далее </w:t>
      </w:r>
      <w:r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 xml:space="preserve">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Pr="00FF3BAE">
        <w:rPr>
          <w:rFonts w:ascii="Arial" w:hAnsi="Arial" w:cs="Arial"/>
          <w:sz w:val="24"/>
          <w:szCs w:val="28"/>
        </w:rPr>
        <w:t>№ </w:t>
      </w:r>
      <w:r w:rsidR="00963C58" w:rsidRPr="00FF3BAE">
        <w:rPr>
          <w:rFonts w:ascii="Arial" w:hAnsi="Arial" w:cs="Arial"/>
          <w:sz w:val="24"/>
          <w:szCs w:val="28"/>
        </w:rPr>
        <w:t xml:space="preserve">169-пп (далее </w:t>
      </w:r>
      <w:r w:rsidRPr="00FF3BAE">
        <w:rPr>
          <w:rFonts w:ascii="Arial" w:hAnsi="Arial" w:cs="Arial"/>
          <w:sz w:val="24"/>
          <w:szCs w:val="28"/>
        </w:rPr>
        <w:t xml:space="preserve">– </w:t>
      </w:r>
      <w:r w:rsidR="00963C58" w:rsidRPr="00FF3BAE">
        <w:rPr>
          <w:rFonts w:ascii="Arial" w:hAnsi="Arial" w:cs="Arial"/>
          <w:sz w:val="24"/>
          <w:szCs w:val="28"/>
        </w:rPr>
        <w:t xml:space="preserve">Положение о ведении регистра), Уставом </w:t>
      </w:r>
      <w:r w:rsidRPr="00FF3BAE">
        <w:rPr>
          <w:rFonts w:ascii="Arial" w:hAnsi="Arial" w:cs="Arial"/>
          <w:sz w:val="24"/>
          <w:szCs w:val="28"/>
        </w:rPr>
        <w:t>муниципального образования</w:t>
      </w:r>
      <w:r w:rsidR="00963C58" w:rsidRPr="00FF3BAE">
        <w:rPr>
          <w:rFonts w:ascii="Arial" w:hAnsi="Arial" w:cs="Arial"/>
          <w:sz w:val="24"/>
          <w:szCs w:val="28"/>
        </w:rPr>
        <w:t xml:space="preserve">, иными муниципальными правовыми актами </w:t>
      </w:r>
      <w:r w:rsidRPr="00FF3BAE">
        <w:rPr>
          <w:rFonts w:ascii="Arial" w:hAnsi="Arial" w:cs="Arial"/>
          <w:sz w:val="24"/>
          <w:szCs w:val="28"/>
        </w:rPr>
        <w:t>муниципального образования</w:t>
      </w:r>
      <w:r w:rsidR="00963C58"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3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Pr="00FF3BAE">
        <w:rPr>
          <w:rFonts w:ascii="Arial" w:hAnsi="Arial" w:cs="Arial"/>
          <w:sz w:val="24"/>
          <w:szCs w:val="28"/>
        </w:rPr>
        <w:t xml:space="preserve">Местная администрация </w:t>
      </w:r>
      <w:r w:rsidR="00A57DBB" w:rsidRPr="00FF3BAE">
        <w:rPr>
          <w:rFonts w:ascii="Arial" w:hAnsi="Arial" w:cs="Arial"/>
          <w:sz w:val="24"/>
          <w:szCs w:val="28"/>
        </w:rPr>
        <w:t>муниципального образования «Люры»</w:t>
      </w:r>
      <w:r w:rsidR="00AF2BD7" w:rsidRPr="00FF3BAE">
        <w:rPr>
          <w:rFonts w:ascii="Arial" w:hAnsi="Arial" w:cs="Arial"/>
          <w:sz w:val="24"/>
          <w:szCs w:val="28"/>
        </w:rPr>
        <w:t xml:space="preserve"> </w:t>
      </w:r>
      <w:r w:rsidR="00A17D39" w:rsidRPr="00FF3BAE">
        <w:rPr>
          <w:rFonts w:ascii="Arial" w:hAnsi="Arial" w:cs="Arial"/>
          <w:sz w:val="24"/>
          <w:szCs w:val="28"/>
        </w:rPr>
        <w:t xml:space="preserve">(далее – местная администрация) </w:t>
      </w:r>
      <w:r w:rsidR="00963C58" w:rsidRPr="00FF3BAE">
        <w:rPr>
          <w:rFonts w:ascii="Arial" w:hAnsi="Arial" w:cs="Arial"/>
          <w:sz w:val="24"/>
          <w:szCs w:val="28"/>
        </w:rPr>
        <w:t xml:space="preserve">в целях обеспечения представления </w:t>
      </w:r>
      <w:r w:rsidRPr="00FF3BAE">
        <w:rPr>
          <w:rFonts w:ascii="Arial" w:hAnsi="Arial" w:cs="Arial"/>
          <w:sz w:val="24"/>
          <w:szCs w:val="28"/>
        </w:rPr>
        <w:t>гл</w:t>
      </w:r>
      <w:r w:rsidR="00A57DBB" w:rsidRPr="00FF3BAE">
        <w:rPr>
          <w:rFonts w:ascii="Arial" w:hAnsi="Arial" w:cs="Arial"/>
          <w:sz w:val="24"/>
          <w:szCs w:val="28"/>
        </w:rPr>
        <w:t>авой муниципального образования</w:t>
      </w:r>
      <w:r w:rsidR="000445EE" w:rsidRPr="00FF3BAE">
        <w:rPr>
          <w:rFonts w:ascii="Arial" w:hAnsi="Arial" w:cs="Arial"/>
          <w:sz w:val="24"/>
          <w:szCs w:val="28"/>
        </w:rPr>
        <w:t xml:space="preserve"> (далее – глава муниципального образования)</w:t>
      </w:r>
      <w:r w:rsidR="00691F5B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муниципальных правовых актов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963C58" w:rsidRPr="00FF3BAE">
        <w:rPr>
          <w:rFonts w:ascii="Arial" w:hAnsi="Arial" w:cs="Arial"/>
          <w:sz w:val="24"/>
          <w:szCs w:val="28"/>
        </w:rPr>
        <w:t>:</w:t>
      </w:r>
    </w:p>
    <w:p w:rsidR="00963C58" w:rsidRPr="00FF3BAE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 xml:space="preserve">1) принимает документы, представленные </w:t>
      </w:r>
      <w:r w:rsidR="00F81C1D" w:rsidRPr="00FF3BAE">
        <w:rPr>
          <w:rFonts w:ascii="Arial" w:hAnsi="Arial" w:cs="Arial"/>
          <w:sz w:val="24"/>
          <w:szCs w:val="28"/>
        </w:rPr>
        <w:t>главе муниципального образования</w:t>
      </w:r>
      <w:r w:rsidR="000445EE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>в соответствии с пунктом 1 части 2, пунктом 1 части 3 статьи 7 Закона Иркутской области;</w:t>
      </w:r>
    </w:p>
    <w:p w:rsidR="001E648C" w:rsidRPr="00FF3BAE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FF3BAE">
        <w:rPr>
          <w:rFonts w:ascii="Arial" w:hAnsi="Arial" w:cs="Arial"/>
          <w:sz w:val="24"/>
          <w:szCs w:val="28"/>
        </w:rPr>
        <w:t>;</w:t>
      </w:r>
    </w:p>
    <w:p w:rsidR="007F0D10" w:rsidRPr="00FF3BAE" w:rsidRDefault="001E648C" w:rsidP="007F0D10">
      <w:pPr>
        <w:autoSpaceDE w:val="0"/>
        <w:autoSpaceDN w:val="0"/>
        <w:adjustRightInd w:val="0"/>
        <w:spacing w:line="230" w:lineRule="auto"/>
        <w:ind w:firstLine="708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lastRenderedPageBreak/>
        <w:t xml:space="preserve">3) </w:t>
      </w:r>
      <w:r w:rsidR="007F0D10" w:rsidRPr="00FF3BAE">
        <w:rPr>
          <w:rFonts w:ascii="Arial" w:hAnsi="Arial" w:cs="Arial"/>
          <w:sz w:val="24"/>
          <w:szCs w:val="28"/>
        </w:rPr>
        <w:t xml:space="preserve">представляет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7F0D10" w:rsidRPr="00FF3BAE">
        <w:rPr>
          <w:rFonts w:ascii="Arial" w:hAnsi="Arial" w:cs="Arial"/>
          <w:sz w:val="24"/>
          <w:szCs w:val="28"/>
        </w:rPr>
        <w:t xml:space="preserve"> документы, предусмотренные статьей 6 Закона Иркутской области (при их наличии), за исключением экспертных заключений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7F0D10"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4</w:t>
      </w:r>
      <w:r w:rsidR="00963C58" w:rsidRPr="00FF3BAE">
        <w:rPr>
          <w:rFonts w:ascii="Arial" w:hAnsi="Arial" w:cs="Arial"/>
          <w:sz w:val="24"/>
          <w:szCs w:val="28"/>
        </w:rPr>
        <w:t>) представл</w:t>
      </w:r>
      <w:r w:rsidR="001E648C" w:rsidRPr="00FF3BAE">
        <w:rPr>
          <w:rFonts w:ascii="Arial" w:hAnsi="Arial" w:cs="Arial"/>
          <w:sz w:val="24"/>
          <w:szCs w:val="28"/>
        </w:rPr>
        <w:t>яет</w:t>
      </w:r>
      <w:r w:rsidR="00963C58" w:rsidRPr="00FF3BAE">
        <w:rPr>
          <w:rFonts w:ascii="Arial" w:hAnsi="Arial" w:cs="Arial"/>
          <w:sz w:val="24"/>
          <w:szCs w:val="28"/>
        </w:rPr>
        <w:t xml:space="preserve"> сведени</w:t>
      </w:r>
      <w:r w:rsidR="001E648C" w:rsidRPr="00FF3BAE">
        <w:rPr>
          <w:rFonts w:ascii="Arial" w:hAnsi="Arial" w:cs="Arial"/>
          <w:sz w:val="24"/>
          <w:szCs w:val="28"/>
        </w:rPr>
        <w:t>я</w:t>
      </w:r>
      <w:r w:rsidR="00963C58" w:rsidRPr="00FF3BAE">
        <w:rPr>
          <w:rFonts w:ascii="Arial" w:hAnsi="Arial" w:cs="Arial"/>
          <w:sz w:val="24"/>
          <w:szCs w:val="28"/>
        </w:rPr>
        <w:t xml:space="preserve"> об официальном опубликовании (обнародовании) муниципальных правовых актов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963C58"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5</w:t>
      </w:r>
      <w:r w:rsidR="00963C58" w:rsidRPr="00FF3BAE">
        <w:rPr>
          <w:rFonts w:ascii="Arial" w:hAnsi="Arial" w:cs="Arial"/>
          <w:sz w:val="24"/>
          <w:szCs w:val="28"/>
        </w:rPr>
        <w:t>) представл</w:t>
      </w:r>
      <w:r w:rsidR="001E648C" w:rsidRPr="00FF3BAE">
        <w:rPr>
          <w:rFonts w:ascii="Arial" w:hAnsi="Arial" w:cs="Arial"/>
          <w:sz w:val="24"/>
          <w:szCs w:val="28"/>
        </w:rPr>
        <w:t>яет</w:t>
      </w:r>
      <w:r w:rsidR="00963C58" w:rsidRPr="00FF3BAE">
        <w:rPr>
          <w:rFonts w:ascii="Arial" w:hAnsi="Arial" w:cs="Arial"/>
          <w:sz w:val="24"/>
          <w:szCs w:val="28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2E6465"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 xml:space="preserve"> в случаях поступления запроса от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963C58"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" w:name="Par66"/>
      <w:bookmarkEnd w:id="1"/>
      <w:r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) обеспечивает повторное представление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муниципального правового акта </w:t>
      </w:r>
      <w:r w:rsidR="00112045" w:rsidRPr="00FF3BAE">
        <w:rPr>
          <w:rFonts w:ascii="Arial" w:hAnsi="Arial" w:cs="Arial"/>
          <w:sz w:val="24"/>
          <w:szCs w:val="28"/>
        </w:rPr>
        <w:t xml:space="preserve">и (или) дополнительных сведений к нему </w:t>
      </w:r>
      <w:r w:rsidR="002E6465" w:rsidRPr="00FF3BAE">
        <w:rPr>
          <w:rFonts w:ascii="Arial" w:hAnsi="Arial" w:cs="Arial"/>
          <w:sz w:val="24"/>
          <w:szCs w:val="28"/>
        </w:rPr>
        <w:t xml:space="preserve">– </w:t>
      </w:r>
      <w:r w:rsidR="00963C58" w:rsidRPr="00FF3BAE">
        <w:rPr>
          <w:rFonts w:ascii="Arial" w:hAnsi="Arial" w:cs="Arial"/>
          <w:sz w:val="24"/>
          <w:szCs w:val="28"/>
        </w:rPr>
        <w:t xml:space="preserve">в случаях поступления запроса от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963C58"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4A581B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4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Должностное лицо</w:t>
      </w:r>
      <w:r w:rsidR="00A17D39" w:rsidRPr="00FF3BAE">
        <w:rPr>
          <w:rFonts w:ascii="Arial" w:hAnsi="Arial" w:cs="Arial"/>
          <w:sz w:val="24"/>
          <w:szCs w:val="28"/>
        </w:rPr>
        <w:t xml:space="preserve"> местной администрации</w:t>
      </w:r>
      <w:r w:rsidR="002E6465" w:rsidRPr="00FF3BAE">
        <w:rPr>
          <w:rFonts w:ascii="Arial" w:hAnsi="Arial" w:cs="Arial"/>
          <w:sz w:val="24"/>
          <w:szCs w:val="28"/>
        </w:rPr>
        <w:t xml:space="preserve">, уполномоченное в сфере </w:t>
      </w:r>
      <w:r w:rsidR="00963C58" w:rsidRPr="00FF3BAE">
        <w:rPr>
          <w:rFonts w:ascii="Arial" w:hAnsi="Arial" w:cs="Arial"/>
          <w:sz w:val="24"/>
          <w:szCs w:val="28"/>
        </w:rPr>
        <w:t>делопроизводства</w:t>
      </w:r>
      <w:r w:rsidR="00947B0D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(далее </w:t>
      </w:r>
      <w:r w:rsidR="002E6465"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 xml:space="preserve"> </w:t>
      </w:r>
      <w:r w:rsidR="00A57DBB" w:rsidRPr="00FF3BAE">
        <w:rPr>
          <w:rFonts w:ascii="Arial" w:hAnsi="Arial" w:cs="Arial"/>
          <w:sz w:val="24"/>
          <w:szCs w:val="28"/>
        </w:rPr>
        <w:t>должностное лицо</w:t>
      </w:r>
      <w:r w:rsidR="002E6465" w:rsidRPr="00FF3BAE">
        <w:rPr>
          <w:rFonts w:ascii="Arial" w:hAnsi="Arial" w:cs="Arial"/>
          <w:sz w:val="24"/>
          <w:szCs w:val="28"/>
        </w:rPr>
        <w:t>, уполномоченное в сфере делопроизводства</w:t>
      </w:r>
      <w:r w:rsidR="00963C58" w:rsidRPr="00FF3BAE">
        <w:rPr>
          <w:rFonts w:ascii="Arial" w:hAnsi="Arial" w:cs="Arial"/>
          <w:sz w:val="24"/>
          <w:szCs w:val="28"/>
        </w:rPr>
        <w:t>)</w:t>
      </w:r>
      <w:r w:rsidR="00947B0D" w:rsidRPr="00FF3BAE">
        <w:rPr>
          <w:rFonts w:ascii="Arial" w:hAnsi="Arial" w:cs="Arial"/>
          <w:sz w:val="24"/>
          <w:szCs w:val="28"/>
        </w:rPr>
        <w:t>,</w:t>
      </w:r>
      <w:r w:rsidR="00A57DBB" w:rsidRPr="00FF3BAE">
        <w:rPr>
          <w:rFonts w:ascii="Arial" w:hAnsi="Arial" w:cs="Arial"/>
          <w:sz w:val="24"/>
          <w:szCs w:val="28"/>
        </w:rPr>
        <w:t xml:space="preserve"> представляет должностному лицу </w:t>
      </w:r>
      <w:r w:rsidR="00D11A63" w:rsidRPr="00FF3BAE">
        <w:rPr>
          <w:rFonts w:ascii="Arial" w:hAnsi="Arial" w:cs="Arial"/>
          <w:sz w:val="24"/>
          <w:szCs w:val="28"/>
        </w:rPr>
        <w:t>местн</w:t>
      </w:r>
      <w:r w:rsidR="00A57DBB" w:rsidRPr="00FF3BAE">
        <w:rPr>
          <w:rFonts w:ascii="Arial" w:hAnsi="Arial" w:cs="Arial"/>
          <w:sz w:val="24"/>
          <w:szCs w:val="28"/>
        </w:rPr>
        <w:t>ой администрации, уполномоченному</w:t>
      </w:r>
      <w:r w:rsidR="00D11A63" w:rsidRPr="00FF3BAE">
        <w:rPr>
          <w:rFonts w:ascii="Arial" w:hAnsi="Arial" w:cs="Arial"/>
          <w:sz w:val="24"/>
          <w:szCs w:val="28"/>
        </w:rPr>
        <w:t xml:space="preserve"> в сфере работы с муниципальными правовыми актами </w:t>
      </w:r>
      <w:r w:rsidR="00963C58" w:rsidRPr="00FF3BAE">
        <w:rPr>
          <w:rFonts w:ascii="Arial" w:hAnsi="Arial" w:cs="Arial"/>
          <w:sz w:val="24"/>
          <w:szCs w:val="28"/>
        </w:rPr>
        <w:t xml:space="preserve">(далее </w:t>
      </w:r>
      <w:r w:rsidR="00D11A63" w:rsidRPr="00FF3BAE">
        <w:rPr>
          <w:rFonts w:ascii="Arial" w:hAnsi="Arial" w:cs="Arial"/>
          <w:sz w:val="24"/>
          <w:szCs w:val="28"/>
        </w:rPr>
        <w:t xml:space="preserve">– уполномоченное </w:t>
      </w:r>
      <w:r w:rsidR="00A57DBB" w:rsidRPr="00FF3BAE">
        <w:rPr>
          <w:rFonts w:ascii="Arial" w:hAnsi="Arial" w:cs="Arial"/>
          <w:sz w:val="24"/>
          <w:szCs w:val="28"/>
        </w:rPr>
        <w:t>должностное лицо</w:t>
      </w:r>
      <w:r w:rsidR="00963C58" w:rsidRPr="00FF3BAE">
        <w:rPr>
          <w:rFonts w:ascii="Arial" w:hAnsi="Arial" w:cs="Arial"/>
          <w:sz w:val="24"/>
          <w:szCs w:val="28"/>
        </w:rPr>
        <w:t xml:space="preserve">)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FF3BAE">
        <w:rPr>
          <w:rFonts w:ascii="Arial" w:hAnsi="Arial" w:cs="Arial"/>
          <w:sz w:val="24"/>
          <w:szCs w:val="28"/>
        </w:rPr>
        <w:t>главы муниципального образования</w:t>
      </w:r>
      <w:r w:rsidR="00A17D39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FF3BAE">
        <w:rPr>
          <w:rFonts w:ascii="Arial" w:hAnsi="Arial" w:cs="Arial"/>
          <w:sz w:val="24"/>
          <w:szCs w:val="28"/>
        </w:rPr>
        <w:t xml:space="preserve">– </w:t>
      </w:r>
      <w:r w:rsidR="00963C58" w:rsidRPr="00FF3BAE">
        <w:rPr>
          <w:rFonts w:ascii="Arial" w:hAnsi="Arial" w:cs="Arial"/>
          <w:sz w:val="24"/>
          <w:szCs w:val="28"/>
        </w:rPr>
        <w:t>в течение одного рабочего дня после дня принятия (издания) соответствующего муниципального правового акта.</w:t>
      </w:r>
    </w:p>
    <w:p w:rsidR="00963C58" w:rsidRPr="00FF3BAE" w:rsidRDefault="00907A79" w:rsidP="00AF2BD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" w:name="Par68"/>
      <w:bookmarkStart w:id="3" w:name="Par73"/>
      <w:bookmarkEnd w:id="2"/>
      <w:bookmarkEnd w:id="3"/>
      <w:r w:rsidRPr="00FF3BAE">
        <w:rPr>
          <w:rFonts w:ascii="Arial" w:hAnsi="Arial" w:cs="Arial"/>
          <w:sz w:val="24"/>
          <w:szCs w:val="28"/>
        </w:rPr>
        <w:t>5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CB6C48" w:rsidRPr="00FF3BAE">
        <w:rPr>
          <w:rFonts w:ascii="Arial" w:hAnsi="Arial" w:cs="Arial"/>
          <w:sz w:val="24"/>
          <w:szCs w:val="28"/>
        </w:rPr>
        <w:t>Должностное лицо</w:t>
      </w:r>
      <w:r w:rsidR="00947B0D" w:rsidRPr="00FF3BAE">
        <w:rPr>
          <w:rFonts w:ascii="Arial" w:hAnsi="Arial" w:cs="Arial"/>
          <w:sz w:val="24"/>
          <w:szCs w:val="28"/>
        </w:rPr>
        <w:t xml:space="preserve"> местной администрации, уполномоченное в сфере взаимодействия с </w:t>
      </w:r>
      <w:r w:rsidR="00414DC0" w:rsidRPr="00FF3BAE">
        <w:rPr>
          <w:rFonts w:ascii="Arial" w:hAnsi="Arial" w:cs="Arial"/>
          <w:sz w:val="24"/>
          <w:szCs w:val="28"/>
        </w:rPr>
        <w:t>Думой</w:t>
      </w:r>
      <w:r w:rsidR="00947B0D" w:rsidRPr="00FF3BAE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CB6C48" w:rsidRPr="00FF3BAE">
        <w:rPr>
          <w:rFonts w:ascii="Arial" w:hAnsi="Arial" w:cs="Arial"/>
          <w:sz w:val="24"/>
          <w:szCs w:val="28"/>
        </w:rPr>
        <w:t xml:space="preserve"> «Люры»</w:t>
      </w:r>
      <w:r w:rsidR="002C769C" w:rsidRPr="00FF3BAE">
        <w:rPr>
          <w:rFonts w:ascii="Arial" w:hAnsi="Arial" w:cs="Arial"/>
          <w:sz w:val="24"/>
          <w:szCs w:val="28"/>
        </w:rPr>
        <w:t xml:space="preserve"> (далее – </w:t>
      </w:r>
      <w:r w:rsidR="00CB6C48" w:rsidRPr="00FF3BAE">
        <w:rPr>
          <w:rFonts w:ascii="Arial" w:hAnsi="Arial" w:cs="Arial"/>
          <w:sz w:val="24"/>
          <w:szCs w:val="28"/>
        </w:rPr>
        <w:t>должностное лицо</w:t>
      </w:r>
      <w:r w:rsidR="002C769C" w:rsidRPr="00FF3BAE">
        <w:rPr>
          <w:rFonts w:ascii="Arial" w:hAnsi="Arial" w:cs="Arial"/>
          <w:sz w:val="24"/>
          <w:szCs w:val="28"/>
        </w:rPr>
        <w:t>, уполномоченное в сфере взаимодействия с Думой)</w:t>
      </w:r>
      <w:r w:rsidR="00AF2BD7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>принимает документы, направленные в соответствии с пунктом 1 части 2, пунктом 1 части 3 ст</w:t>
      </w:r>
      <w:r w:rsidR="00AF2BD7" w:rsidRPr="00FF3BAE">
        <w:rPr>
          <w:rFonts w:ascii="Arial" w:hAnsi="Arial" w:cs="Arial"/>
          <w:sz w:val="24"/>
          <w:szCs w:val="28"/>
        </w:rPr>
        <w:t xml:space="preserve">атьи 7 Закона Иркутской области председателем </w:t>
      </w:r>
      <w:r w:rsidR="00CB6C48" w:rsidRPr="00FF3BAE">
        <w:rPr>
          <w:rFonts w:ascii="Arial" w:hAnsi="Arial" w:cs="Arial"/>
          <w:sz w:val="24"/>
          <w:szCs w:val="28"/>
        </w:rPr>
        <w:t>Думой</w:t>
      </w:r>
      <w:r w:rsidR="00AF2BD7" w:rsidRPr="00FF3BAE">
        <w:rPr>
          <w:rFonts w:ascii="Arial" w:hAnsi="Arial" w:cs="Arial"/>
          <w:sz w:val="24"/>
          <w:szCs w:val="28"/>
        </w:rPr>
        <w:t xml:space="preserve"> муниципального образования </w:t>
      </w:r>
      <w:r w:rsidR="00CB6C48" w:rsidRPr="00FF3BAE">
        <w:rPr>
          <w:rFonts w:ascii="Arial" w:hAnsi="Arial" w:cs="Arial"/>
          <w:sz w:val="24"/>
          <w:szCs w:val="28"/>
        </w:rPr>
        <w:t>«Люры»</w:t>
      </w:r>
      <w:r w:rsidR="00AF2BD7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и обеспечивает их соответствие требованиям, предусмотренным пунктами 7</w:t>
      </w:r>
      <w:r w:rsidR="00AF2BD7" w:rsidRPr="00FF3BAE">
        <w:rPr>
          <w:rFonts w:ascii="Arial" w:hAnsi="Arial" w:cs="Arial"/>
          <w:sz w:val="24"/>
          <w:szCs w:val="28"/>
        </w:rPr>
        <w:t xml:space="preserve"> – </w:t>
      </w:r>
      <w:r w:rsidR="00963C58" w:rsidRPr="00FF3BAE">
        <w:rPr>
          <w:rFonts w:ascii="Arial" w:hAnsi="Arial" w:cs="Arial"/>
          <w:sz w:val="24"/>
          <w:szCs w:val="28"/>
        </w:rPr>
        <w:t>7</w:t>
      </w:r>
      <w:r w:rsidR="00AF2BD7" w:rsidRPr="00FF3BAE">
        <w:rPr>
          <w:rFonts w:ascii="Arial" w:hAnsi="Arial" w:cs="Arial"/>
          <w:sz w:val="24"/>
          <w:szCs w:val="28"/>
          <w:vertAlign w:val="superscript"/>
        </w:rPr>
        <w:t>2</w:t>
      </w:r>
      <w:r w:rsidR="00963C58" w:rsidRPr="00FF3BAE">
        <w:rPr>
          <w:rFonts w:ascii="Arial" w:hAnsi="Arial" w:cs="Arial"/>
          <w:sz w:val="24"/>
          <w:szCs w:val="28"/>
        </w:rPr>
        <w:t xml:space="preserve"> Положения о ведении регистра.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4" w:name="Par74"/>
      <w:bookmarkEnd w:id="4"/>
      <w:r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CB6C48" w:rsidRPr="00FF3BAE">
        <w:rPr>
          <w:rFonts w:ascii="Arial" w:hAnsi="Arial" w:cs="Arial"/>
          <w:sz w:val="24"/>
          <w:szCs w:val="28"/>
        </w:rPr>
        <w:t>Должностное лицо, уполномоченное в сфере взаимодействия с Думой</w:t>
      </w:r>
      <w:r w:rsidR="00755BE0" w:rsidRPr="00FF3BAE">
        <w:rPr>
          <w:rFonts w:ascii="Arial" w:hAnsi="Arial" w:cs="Arial"/>
          <w:sz w:val="24"/>
          <w:szCs w:val="28"/>
        </w:rPr>
        <w:t xml:space="preserve">, </w:t>
      </w:r>
      <w:r w:rsidR="008257FC" w:rsidRPr="00FF3BAE">
        <w:rPr>
          <w:rFonts w:ascii="Arial" w:hAnsi="Arial" w:cs="Arial"/>
          <w:sz w:val="24"/>
          <w:szCs w:val="28"/>
        </w:rPr>
        <w:t>направляет уполномоченному должностному лицу</w:t>
      </w:r>
      <w:r w:rsidR="00963C58" w:rsidRPr="00FF3BAE">
        <w:rPr>
          <w:rFonts w:ascii="Arial" w:hAnsi="Arial" w:cs="Arial"/>
          <w:sz w:val="24"/>
          <w:szCs w:val="28"/>
        </w:rPr>
        <w:t>: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5" w:name="Par75"/>
      <w:bookmarkEnd w:id="5"/>
      <w:r w:rsidRPr="00FF3BAE">
        <w:rPr>
          <w:rFonts w:ascii="Arial" w:hAnsi="Arial" w:cs="Arial"/>
          <w:sz w:val="24"/>
          <w:szCs w:val="28"/>
        </w:rPr>
        <w:t xml:space="preserve">1) документы, принятые в соответствии с пунктом </w:t>
      </w:r>
      <w:r w:rsidR="00907A79" w:rsidRPr="00FF3BAE">
        <w:rPr>
          <w:rFonts w:ascii="Arial" w:hAnsi="Arial" w:cs="Arial"/>
          <w:sz w:val="24"/>
          <w:szCs w:val="28"/>
        </w:rPr>
        <w:t>5</w:t>
      </w:r>
      <w:r w:rsidRPr="00FF3BAE">
        <w:rPr>
          <w:rFonts w:ascii="Arial" w:hAnsi="Arial" w:cs="Arial"/>
          <w:sz w:val="24"/>
          <w:szCs w:val="28"/>
        </w:rPr>
        <w:t xml:space="preserve"> настоящего Порядка, </w:t>
      </w:r>
      <w:r w:rsidR="00755BE0" w:rsidRPr="00FF3BAE">
        <w:rPr>
          <w:rFonts w:ascii="Arial" w:hAnsi="Arial" w:cs="Arial"/>
          <w:sz w:val="24"/>
          <w:szCs w:val="28"/>
        </w:rPr>
        <w:t xml:space="preserve">– </w:t>
      </w:r>
      <w:r w:rsidRPr="00FF3BAE">
        <w:rPr>
          <w:rFonts w:ascii="Arial" w:hAnsi="Arial" w:cs="Arial"/>
          <w:sz w:val="24"/>
          <w:szCs w:val="28"/>
        </w:rPr>
        <w:t>не позднее трех рабоч</w:t>
      </w:r>
      <w:r w:rsidR="00755BE0" w:rsidRPr="00FF3BAE">
        <w:rPr>
          <w:rFonts w:ascii="Arial" w:hAnsi="Arial" w:cs="Arial"/>
          <w:sz w:val="24"/>
          <w:szCs w:val="28"/>
        </w:rPr>
        <w:t xml:space="preserve">их дней со дня их поступления </w:t>
      </w:r>
      <w:r w:rsidR="008257FC" w:rsidRPr="00FF3BAE">
        <w:rPr>
          <w:rFonts w:ascii="Arial" w:hAnsi="Arial" w:cs="Arial"/>
          <w:sz w:val="24"/>
          <w:szCs w:val="28"/>
        </w:rPr>
        <w:t>должностному лицу, уполномоченному</w:t>
      </w:r>
      <w:r w:rsidR="00CB6C48" w:rsidRPr="00FF3BAE">
        <w:rPr>
          <w:rFonts w:ascii="Arial" w:hAnsi="Arial" w:cs="Arial"/>
          <w:sz w:val="24"/>
          <w:szCs w:val="28"/>
        </w:rPr>
        <w:t xml:space="preserve"> в сфере взаимодействия с Думой</w:t>
      </w:r>
      <w:r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6" w:name="Par76"/>
      <w:bookmarkEnd w:id="6"/>
      <w:r w:rsidRPr="00FF3BAE">
        <w:rPr>
          <w:rFonts w:ascii="Arial" w:hAnsi="Arial" w:cs="Arial"/>
          <w:sz w:val="24"/>
          <w:szCs w:val="28"/>
        </w:rPr>
        <w:t xml:space="preserve">2) сведения об официальном опубликовании (обнародовании) муниципальных </w:t>
      </w:r>
      <w:r w:rsidR="00755BE0" w:rsidRPr="00FF3BAE">
        <w:rPr>
          <w:rFonts w:ascii="Arial" w:hAnsi="Arial" w:cs="Arial"/>
          <w:sz w:val="24"/>
          <w:szCs w:val="28"/>
        </w:rPr>
        <w:t>правовых актов</w:t>
      </w:r>
      <w:r w:rsidRPr="00FF3BAE">
        <w:rPr>
          <w:rFonts w:ascii="Arial" w:hAnsi="Arial" w:cs="Arial"/>
          <w:sz w:val="24"/>
          <w:szCs w:val="28"/>
        </w:rPr>
        <w:t xml:space="preserve">, направленных в течение месяца в соответствии с подпунктом 1 настоящего пункта, </w:t>
      </w:r>
      <w:r w:rsidR="00755BE0" w:rsidRPr="00FF3BAE">
        <w:rPr>
          <w:rFonts w:ascii="Arial" w:hAnsi="Arial" w:cs="Arial"/>
          <w:sz w:val="24"/>
          <w:szCs w:val="28"/>
        </w:rPr>
        <w:t>–</w:t>
      </w:r>
      <w:r w:rsidRPr="00FF3BAE">
        <w:rPr>
          <w:rFonts w:ascii="Arial" w:hAnsi="Arial" w:cs="Arial"/>
          <w:sz w:val="24"/>
          <w:szCs w:val="28"/>
        </w:rPr>
        <w:t xml:space="preserve"> в течение одного рабочего дня после дня окончания соответствующего месяца;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7" w:name="Par77"/>
      <w:bookmarkEnd w:id="7"/>
      <w:r w:rsidRPr="00FF3BAE">
        <w:rPr>
          <w:rFonts w:ascii="Arial" w:hAnsi="Arial" w:cs="Arial"/>
          <w:sz w:val="24"/>
          <w:szCs w:val="28"/>
        </w:rPr>
        <w:t xml:space="preserve">3) сведения об официальном опубликовании (обнародовании) муниципальных </w:t>
      </w:r>
      <w:r w:rsidR="00755BE0" w:rsidRPr="00FF3BAE">
        <w:rPr>
          <w:rFonts w:ascii="Arial" w:hAnsi="Arial" w:cs="Arial"/>
          <w:sz w:val="24"/>
          <w:szCs w:val="28"/>
        </w:rPr>
        <w:t>правовых актов</w:t>
      </w:r>
      <w:r w:rsidRPr="00FF3BAE">
        <w:rPr>
          <w:rFonts w:ascii="Arial" w:hAnsi="Arial" w:cs="Arial"/>
          <w:sz w:val="24"/>
          <w:szCs w:val="28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FF3BAE">
        <w:rPr>
          <w:rFonts w:ascii="Arial" w:hAnsi="Arial" w:cs="Arial"/>
          <w:sz w:val="24"/>
          <w:szCs w:val="28"/>
        </w:rPr>
        <w:t>«</w:t>
      </w:r>
      <w:r w:rsidRPr="00FF3BAE">
        <w:rPr>
          <w:rFonts w:ascii="Arial" w:hAnsi="Arial" w:cs="Arial"/>
          <w:sz w:val="24"/>
          <w:szCs w:val="28"/>
        </w:rPr>
        <w:t>передан на опубликование</w:t>
      </w:r>
      <w:r w:rsidR="003A40F0" w:rsidRPr="00FF3BAE">
        <w:rPr>
          <w:rFonts w:ascii="Arial" w:hAnsi="Arial" w:cs="Arial"/>
          <w:sz w:val="24"/>
          <w:szCs w:val="28"/>
        </w:rPr>
        <w:t>»</w:t>
      </w:r>
      <w:r w:rsidRPr="00FF3BAE">
        <w:rPr>
          <w:rFonts w:ascii="Arial" w:hAnsi="Arial" w:cs="Arial"/>
          <w:sz w:val="24"/>
          <w:szCs w:val="28"/>
        </w:rPr>
        <w:t xml:space="preserve">, </w:t>
      </w:r>
      <w:r w:rsidR="00755BE0" w:rsidRPr="00FF3BAE">
        <w:rPr>
          <w:rFonts w:ascii="Arial" w:hAnsi="Arial" w:cs="Arial"/>
          <w:sz w:val="24"/>
          <w:szCs w:val="28"/>
        </w:rPr>
        <w:t>–</w:t>
      </w:r>
      <w:r w:rsidRPr="00FF3BAE">
        <w:rPr>
          <w:rFonts w:ascii="Arial" w:hAnsi="Arial" w:cs="Arial"/>
          <w:sz w:val="24"/>
          <w:szCs w:val="28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FF3BAE" w:rsidRDefault="00907A79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8" w:name="Par78"/>
      <w:bookmarkStart w:id="9" w:name="Par82"/>
      <w:bookmarkEnd w:id="8"/>
      <w:bookmarkEnd w:id="9"/>
      <w:r w:rsidRPr="00FF3BAE">
        <w:rPr>
          <w:rFonts w:ascii="Arial" w:hAnsi="Arial" w:cs="Arial"/>
          <w:sz w:val="24"/>
          <w:szCs w:val="28"/>
        </w:rPr>
        <w:t>7</w:t>
      </w:r>
      <w:r w:rsidR="00B77523" w:rsidRPr="00FF3BAE">
        <w:rPr>
          <w:rFonts w:ascii="Arial" w:hAnsi="Arial" w:cs="Arial"/>
          <w:sz w:val="24"/>
          <w:szCs w:val="28"/>
        </w:rPr>
        <w:t xml:space="preserve">. Сведения, предусмотренные подпунктом 2 пункта </w:t>
      </w:r>
      <w:r w:rsidR="006A6F76" w:rsidRPr="00FF3BAE">
        <w:rPr>
          <w:rFonts w:ascii="Arial" w:hAnsi="Arial" w:cs="Arial"/>
          <w:sz w:val="24"/>
          <w:szCs w:val="28"/>
        </w:rPr>
        <w:t>6</w:t>
      </w:r>
      <w:r w:rsidR="00B77523" w:rsidRPr="00FF3BAE">
        <w:rPr>
          <w:rFonts w:ascii="Arial" w:hAnsi="Arial" w:cs="Arial"/>
          <w:sz w:val="24"/>
          <w:szCs w:val="28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 w:rsidR="006A6F76" w:rsidRPr="00FF3BAE">
        <w:rPr>
          <w:rFonts w:ascii="Arial" w:hAnsi="Arial" w:cs="Arial"/>
          <w:sz w:val="24"/>
          <w:szCs w:val="28"/>
        </w:rPr>
        <w:t>6</w:t>
      </w:r>
      <w:r w:rsidR="00B77523" w:rsidRPr="00FF3BAE">
        <w:rPr>
          <w:rFonts w:ascii="Arial" w:hAnsi="Arial" w:cs="Arial"/>
          <w:sz w:val="24"/>
          <w:szCs w:val="28"/>
        </w:rPr>
        <w:t xml:space="preserve">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:rsidR="00B77523" w:rsidRPr="00FF3BAE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 xml:space="preserve"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</w:t>
      </w:r>
      <w:r w:rsidRPr="00FF3BAE">
        <w:rPr>
          <w:rFonts w:ascii="Arial" w:hAnsi="Arial" w:cs="Arial"/>
          <w:sz w:val="24"/>
          <w:szCs w:val="28"/>
        </w:rPr>
        <w:lastRenderedPageBreak/>
        <w:t>способе официального опубликования (обнародования) – для иных источников официального опубликования (обнародования);</w:t>
      </w:r>
    </w:p>
    <w:p w:rsidR="00B77523" w:rsidRPr="00FF3BAE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FF3BAE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8</w:t>
      </w:r>
      <w:r w:rsidR="00963C58" w:rsidRPr="00FF3BAE">
        <w:rPr>
          <w:rFonts w:ascii="Arial" w:hAnsi="Arial" w:cs="Arial"/>
          <w:sz w:val="24"/>
          <w:szCs w:val="28"/>
        </w:rPr>
        <w:t xml:space="preserve">. Сведения, предусмотренные подпунктом 3 пункта </w:t>
      </w:r>
      <w:r w:rsidR="006A6F76"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 подаются в форме перечня муниципальных </w:t>
      </w:r>
      <w:r w:rsidR="00755BE0" w:rsidRPr="00FF3BAE">
        <w:rPr>
          <w:rFonts w:ascii="Arial" w:hAnsi="Arial" w:cs="Arial"/>
          <w:sz w:val="24"/>
          <w:szCs w:val="28"/>
        </w:rPr>
        <w:t>правовых актов</w:t>
      </w:r>
      <w:r w:rsidR="00963C58" w:rsidRPr="00FF3BAE">
        <w:rPr>
          <w:rFonts w:ascii="Arial" w:hAnsi="Arial" w:cs="Arial"/>
          <w:sz w:val="24"/>
          <w:szCs w:val="28"/>
        </w:rPr>
        <w:t xml:space="preserve">, в отношении которых в сведениях, предусмотренных подпунктом 2 пункта </w:t>
      </w:r>
      <w:r w:rsidR="006A6F76"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 соответственно, была проставлена отметка </w:t>
      </w:r>
      <w:r w:rsidR="003A40F0" w:rsidRPr="00FF3BAE">
        <w:rPr>
          <w:rFonts w:ascii="Arial" w:hAnsi="Arial" w:cs="Arial"/>
          <w:sz w:val="24"/>
          <w:szCs w:val="28"/>
        </w:rPr>
        <w:t>«</w:t>
      </w:r>
      <w:r w:rsidR="00963C58" w:rsidRPr="00FF3BAE">
        <w:rPr>
          <w:rFonts w:ascii="Arial" w:hAnsi="Arial" w:cs="Arial"/>
          <w:sz w:val="24"/>
          <w:szCs w:val="28"/>
        </w:rPr>
        <w:t>передан на опубликование</w:t>
      </w:r>
      <w:r w:rsidR="003A40F0" w:rsidRPr="00FF3BAE">
        <w:rPr>
          <w:rFonts w:ascii="Arial" w:hAnsi="Arial" w:cs="Arial"/>
          <w:sz w:val="24"/>
          <w:szCs w:val="28"/>
        </w:rPr>
        <w:t>»</w:t>
      </w:r>
      <w:r w:rsidR="00963C58" w:rsidRPr="00FF3BAE">
        <w:rPr>
          <w:rFonts w:ascii="Arial" w:hAnsi="Arial" w:cs="Arial"/>
          <w:sz w:val="24"/>
          <w:szCs w:val="28"/>
        </w:rPr>
        <w:t>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 (их наименований),</w:t>
      </w:r>
      <w:r w:rsidR="00CC3151" w:rsidRPr="00FF3BAE">
        <w:rPr>
          <w:rFonts w:ascii="Arial" w:hAnsi="Arial" w:cs="Arial"/>
          <w:sz w:val="24"/>
          <w:szCs w:val="28"/>
        </w:rPr>
        <w:t xml:space="preserve"> даты издания, номера (номеров), либо сведений </w:t>
      </w:r>
      <w:r w:rsidR="00256208" w:rsidRPr="00FF3BAE">
        <w:rPr>
          <w:rFonts w:ascii="Arial" w:hAnsi="Arial" w:cs="Arial"/>
          <w:sz w:val="24"/>
          <w:szCs w:val="28"/>
        </w:rPr>
        <w:t xml:space="preserve">о </w:t>
      </w:r>
      <w:r w:rsidR="00CC3151" w:rsidRPr="00FF3BAE">
        <w:rPr>
          <w:rFonts w:ascii="Arial" w:hAnsi="Arial" w:cs="Arial"/>
          <w:sz w:val="24"/>
          <w:szCs w:val="28"/>
        </w:rPr>
        <w:t>дате, месте, способе официального опубликования (обнародования) – для иных источников официального опубликования (обнародования).</w:t>
      </w:r>
    </w:p>
    <w:p w:rsidR="00963C58" w:rsidRPr="00FF3BAE" w:rsidRDefault="00907A79" w:rsidP="00755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9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C23297" w:rsidRPr="00FF3BAE">
        <w:rPr>
          <w:rFonts w:ascii="Arial" w:hAnsi="Arial" w:cs="Arial"/>
          <w:sz w:val="24"/>
          <w:szCs w:val="28"/>
        </w:rPr>
        <w:t>Д</w:t>
      </w:r>
      <w:r w:rsidR="00A57DBB" w:rsidRPr="00FF3BAE">
        <w:rPr>
          <w:rFonts w:ascii="Arial" w:hAnsi="Arial" w:cs="Arial"/>
          <w:sz w:val="24"/>
          <w:szCs w:val="28"/>
        </w:rPr>
        <w:t>олжностное лицо, уполномо</w:t>
      </w:r>
      <w:r w:rsidR="00C23297" w:rsidRPr="00FF3BAE">
        <w:rPr>
          <w:rFonts w:ascii="Arial" w:hAnsi="Arial" w:cs="Arial"/>
          <w:sz w:val="24"/>
          <w:szCs w:val="28"/>
        </w:rPr>
        <w:t>ченное в сфере делопроизводства</w:t>
      </w:r>
      <w:r w:rsidR="00755BE0" w:rsidRPr="00FF3BAE">
        <w:rPr>
          <w:rFonts w:ascii="Arial" w:hAnsi="Arial" w:cs="Arial"/>
          <w:sz w:val="24"/>
          <w:szCs w:val="28"/>
        </w:rPr>
        <w:t xml:space="preserve">, </w:t>
      </w:r>
      <w:r w:rsidR="00CB6C48" w:rsidRPr="00FF3BAE">
        <w:rPr>
          <w:rFonts w:ascii="Arial" w:hAnsi="Arial" w:cs="Arial"/>
          <w:sz w:val="24"/>
          <w:szCs w:val="28"/>
        </w:rPr>
        <w:t>должностное лицо, уполномоченное в сфере взаимодействия с Думой</w:t>
      </w:r>
      <w:r w:rsidR="00256208" w:rsidRPr="00FF3BAE">
        <w:rPr>
          <w:rFonts w:ascii="Arial" w:hAnsi="Arial" w:cs="Arial"/>
          <w:sz w:val="24"/>
          <w:szCs w:val="28"/>
        </w:rPr>
        <w:t>,</w:t>
      </w:r>
      <w:r w:rsidR="00755BE0" w:rsidRPr="00FF3BAE">
        <w:rPr>
          <w:rFonts w:ascii="Arial" w:hAnsi="Arial" w:cs="Arial"/>
          <w:sz w:val="24"/>
          <w:szCs w:val="28"/>
        </w:rPr>
        <w:t xml:space="preserve"> </w:t>
      </w:r>
      <w:r w:rsidR="00C23297" w:rsidRPr="00FF3BAE">
        <w:rPr>
          <w:rFonts w:ascii="Arial" w:hAnsi="Arial" w:cs="Arial"/>
          <w:sz w:val="24"/>
          <w:szCs w:val="28"/>
        </w:rPr>
        <w:t xml:space="preserve">представляют </w:t>
      </w:r>
      <w:r w:rsidR="00A57DBB" w:rsidRPr="00FF3BAE">
        <w:rPr>
          <w:rFonts w:ascii="Arial" w:hAnsi="Arial" w:cs="Arial"/>
          <w:sz w:val="24"/>
          <w:szCs w:val="28"/>
        </w:rPr>
        <w:t>уполномоченно</w:t>
      </w:r>
      <w:r w:rsidR="00C23297" w:rsidRPr="00FF3BAE">
        <w:rPr>
          <w:rFonts w:ascii="Arial" w:hAnsi="Arial" w:cs="Arial"/>
          <w:sz w:val="24"/>
          <w:szCs w:val="28"/>
        </w:rPr>
        <w:t>му должностному лицу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в соответствии с пунктами </w:t>
      </w:r>
      <w:r w:rsidR="000224DB" w:rsidRPr="00FF3BAE">
        <w:rPr>
          <w:rFonts w:ascii="Arial" w:hAnsi="Arial" w:cs="Arial"/>
          <w:sz w:val="24"/>
          <w:szCs w:val="28"/>
        </w:rPr>
        <w:t>4</w:t>
      </w:r>
      <w:r w:rsidR="00755BE0" w:rsidRPr="00FF3BAE">
        <w:rPr>
          <w:rFonts w:ascii="Arial" w:hAnsi="Arial" w:cs="Arial"/>
          <w:sz w:val="24"/>
          <w:szCs w:val="28"/>
        </w:rPr>
        <w:t>–</w:t>
      </w:r>
      <w:r w:rsidR="006A6F76" w:rsidRPr="00FF3BAE">
        <w:rPr>
          <w:rFonts w:ascii="Arial" w:hAnsi="Arial" w:cs="Arial"/>
          <w:sz w:val="24"/>
          <w:szCs w:val="28"/>
        </w:rPr>
        <w:t>8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 документы в электронном ви</w:t>
      </w:r>
      <w:r w:rsidR="00755BE0" w:rsidRPr="00FF3BAE">
        <w:rPr>
          <w:rFonts w:ascii="Arial" w:hAnsi="Arial" w:cs="Arial"/>
          <w:sz w:val="24"/>
          <w:szCs w:val="28"/>
        </w:rPr>
        <w:t xml:space="preserve">де </w:t>
      </w:r>
      <w:r w:rsidR="00C23297" w:rsidRPr="00FF3BAE">
        <w:rPr>
          <w:rFonts w:ascii="Arial" w:hAnsi="Arial" w:cs="Arial"/>
          <w:sz w:val="24"/>
          <w:szCs w:val="28"/>
        </w:rPr>
        <w:t>на электронном носителе (флеш-накопителе)</w:t>
      </w:r>
      <w:r w:rsidR="00963C58"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907A79" w:rsidP="009E033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0" w:name="Par84"/>
      <w:bookmarkEnd w:id="10"/>
      <w:r w:rsidRPr="00FF3BAE">
        <w:rPr>
          <w:rFonts w:ascii="Arial" w:hAnsi="Arial" w:cs="Arial"/>
          <w:sz w:val="24"/>
          <w:szCs w:val="28"/>
        </w:rPr>
        <w:t>10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принимает документы, представленные: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1" w:name="Par85"/>
      <w:bookmarkEnd w:id="11"/>
      <w:r w:rsidRPr="00FF3BAE">
        <w:rPr>
          <w:rFonts w:ascii="Arial" w:hAnsi="Arial" w:cs="Arial"/>
          <w:sz w:val="24"/>
          <w:szCs w:val="28"/>
        </w:rPr>
        <w:t xml:space="preserve">1) </w:t>
      </w:r>
      <w:r w:rsidR="00C23297" w:rsidRPr="00FF3BAE">
        <w:rPr>
          <w:rFonts w:ascii="Arial" w:hAnsi="Arial" w:cs="Arial"/>
          <w:sz w:val="24"/>
          <w:szCs w:val="28"/>
        </w:rPr>
        <w:t>должностным лицом</w:t>
      </w:r>
      <w:r w:rsidR="009E0337" w:rsidRPr="00FF3BAE">
        <w:rPr>
          <w:rFonts w:ascii="Arial" w:hAnsi="Arial" w:cs="Arial"/>
          <w:sz w:val="24"/>
          <w:szCs w:val="28"/>
        </w:rPr>
        <w:t xml:space="preserve">, уполномоченным в сфере делопроизводства, </w:t>
      </w:r>
      <w:r w:rsidRPr="00FF3BAE">
        <w:rPr>
          <w:rFonts w:ascii="Arial" w:hAnsi="Arial" w:cs="Arial"/>
          <w:sz w:val="24"/>
          <w:szCs w:val="28"/>
        </w:rPr>
        <w:t xml:space="preserve">в соответствии с пунктом </w:t>
      </w:r>
      <w:r w:rsidR="000224DB" w:rsidRPr="00FF3BAE">
        <w:rPr>
          <w:rFonts w:ascii="Arial" w:hAnsi="Arial" w:cs="Arial"/>
          <w:sz w:val="24"/>
          <w:szCs w:val="28"/>
        </w:rPr>
        <w:t>4</w:t>
      </w:r>
      <w:r w:rsidRPr="00FF3BAE">
        <w:rPr>
          <w:rFonts w:ascii="Arial" w:hAnsi="Arial" w:cs="Arial"/>
          <w:sz w:val="24"/>
          <w:szCs w:val="28"/>
        </w:rPr>
        <w:t xml:space="preserve"> настоящего Порядка;</w:t>
      </w:r>
    </w:p>
    <w:p w:rsidR="00963C58" w:rsidRPr="00FF3BAE" w:rsidRDefault="0023242E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2" w:name="Par86"/>
      <w:bookmarkEnd w:id="12"/>
      <w:r w:rsidRPr="00FF3BAE">
        <w:rPr>
          <w:rFonts w:ascii="Arial" w:hAnsi="Arial" w:cs="Arial"/>
          <w:sz w:val="24"/>
          <w:szCs w:val="28"/>
        </w:rPr>
        <w:t>2</w:t>
      </w:r>
      <w:r w:rsidR="00963C58" w:rsidRPr="00FF3BAE">
        <w:rPr>
          <w:rFonts w:ascii="Arial" w:hAnsi="Arial" w:cs="Arial"/>
          <w:sz w:val="24"/>
          <w:szCs w:val="28"/>
        </w:rPr>
        <w:t xml:space="preserve">) </w:t>
      </w:r>
      <w:r w:rsidR="00C23297" w:rsidRPr="00FF3BAE">
        <w:rPr>
          <w:rFonts w:ascii="Arial" w:hAnsi="Arial" w:cs="Arial"/>
          <w:sz w:val="24"/>
          <w:szCs w:val="28"/>
        </w:rPr>
        <w:t>должностным лицом</w:t>
      </w:r>
      <w:r w:rsidR="009E0337" w:rsidRPr="00FF3BAE">
        <w:rPr>
          <w:rFonts w:ascii="Arial" w:hAnsi="Arial" w:cs="Arial"/>
          <w:sz w:val="24"/>
          <w:szCs w:val="28"/>
        </w:rPr>
        <w:t xml:space="preserve">, уполномоченным в сфере взаимодействия с Думой, </w:t>
      </w:r>
      <w:r w:rsidR="00963C58" w:rsidRPr="00FF3BAE">
        <w:rPr>
          <w:rFonts w:ascii="Arial" w:hAnsi="Arial" w:cs="Arial"/>
          <w:sz w:val="24"/>
          <w:szCs w:val="28"/>
        </w:rPr>
        <w:t>в соответствии с пункт</w:t>
      </w:r>
      <w:r w:rsidR="007F0D10" w:rsidRPr="00FF3BAE">
        <w:rPr>
          <w:rFonts w:ascii="Arial" w:hAnsi="Arial" w:cs="Arial"/>
          <w:sz w:val="24"/>
          <w:szCs w:val="28"/>
        </w:rPr>
        <w:t xml:space="preserve">ами </w:t>
      </w:r>
      <w:r w:rsidR="006A6F76" w:rsidRPr="00FF3BAE">
        <w:rPr>
          <w:rFonts w:ascii="Arial" w:hAnsi="Arial" w:cs="Arial"/>
          <w:sz w:val="24"/>
          <w:szCs w:val="28"/>
        </w:rPr>
        <w:t>5</w:t>
      </w:r>
      <w:r w:rsidR="007F0D10" w:rsidRPr="00FF3BAE">
        <w:rPr>
          <w:rFonts w:ascii="Arial" w:hAnsi="Arial" w:cs="Arial"/>
          <w:sz w:val="24"/>
          <w:szCs w:val="28"/>
        </w:rPr>
        <w:t xml:space="preserve">, </w:t>
      </w:r>
      <w:r w:rsidR="006A6F76"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Порядка;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3" w:name="Par88"/>
      <w:bookmarkStart w:id="14" w:name="Par89"/>
      <w:bookmarkEnd w:id="13"/>
      <w:bookmarkEnd w:id="14"/>
      <w:r w:rsidRPr="00FF3BAE">
        <w:rPr>
          <w:rFonts w:ascii="Arial" w:hAnsi="Arial" w:cs="Arial"/>
          <w:sz w:val="24"/>
          <w:szCs w:val="28"/>
        </w:rPr>
        <w:t>11</w:t>
      </w:r>
      <w:r w:rsidR="00963C58" w:rsidRPr="00FF3BAE">
        <w:rPr>
          <w:rFonts w:ascii="Arial" w:hAnsi="Arial" w:cs="Arial"/>
          <w:sz w:val="24"/>
          <w:szCs w:val="28"/>
        </w:rPr>
        <w:t xml:space="preserve">. Документы, </w:t>
      </w:r>
      <w:r w:rsidR="00805196" w:rsidRPr="00FF3BAE">
        <w:rPr>
          <w:rFonts w:ascii="Arial" w:hAnsi="Arial" w:cs="Arial"/>
          <w:sz w:val="24"/>
          <w:szCs w:val="28"/>
        </w:rPr>
        <w:t xml:space="preserve">представленные в соответствии с </w:t>
      </w:r>
      <w:r w:rsidR="00963C58" w:rsidRPr="00FF3BAE">
        <w:rPr>
          <w:rFonts w:ascii="Arial" w:hAnsi="Arial" w:cs="Arial"/>
          <w:sz w:val="24"/>
          <w:szCs w:val="28"/>
        </w:rPr>
        <w:t xml:space="preserve">пунктом </w:t>
      </w:r>
      <w:r w:rsidR="006A6F76" w:rsidRPr="00FF3BAE">
        <w:rPr>
          <w:rFonts w:ascii="Arial" w:hAnsi="Arial" w:cs="Arial"/>
          <w:sz w:val="24"/>
          <w:szCs w:val="28"/>
        </w:rPr>
        <w:t>10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подлежат ре</w:t>
      </w:r>
      <w:r w:rsidR="00805196" w:rsidRPr="00FF3BAE">
        <w:rPr>
          <w:rFonts w:ascii="Arial" w:hAnsi="Arial" w:cs="Arial"/>
          <w:sz w:val="24"/>
          <w:szCs w:val="28"/>
        </w:rPr>
        <w:t xml:space="preserve">гистрации уполномоченным </w:t>
      </w:r>
      <w:r w:rsidR="008F30B0" w:rsidRPr="00FF3BAE">
        <w:rPr>
          <w:rFonts w:ascii="Arial" w:hAnsi="Arial" w:cs="Arial"/>
          <w:sz w:val="24"/>
          <w:szCs w:val="28"/>
        </w:rPr>
        <w:t>должностным лицом</w:t>
      </w:r>
      <w:r w:rsidR="00805196" w:rsidRPr="00FF3BAE">
        <w:rPr>
          <w:rFonts w:ascii="Arial" w:hAnsi="Arial" w:cs="Arial"/>
          <w:sz w:val="24"/>
          <w:szCs w:val="28"/>
        </w:rPr>
        <w:t xml:space="preserve"> в день их поступления</w:t>
      </w:r>
      <w:r w:rsidR="00963C58"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5" w:name="Par90"/>
      <w:bookmarkEnd w:id="15"/>
      <w:r w:rsidRPr="00FF3BAE">
        <w:rPr>
          <w:rFonts w:ascii="Arial" w:hAnsi="Arial" w:cs="Arial"/>
          <w:sz w:val="24"/>
          <w:szCs w:val="28"/>
        </w:rPr>
        <w:t>12</w:t>
      </w:r>
      <w:r w:rsidR="00963C58" w:rsidRPr="00FF3BAE">
        <w:rPr>
          <w:rFonts w:ascii="Arial" w:hAnsi="Arial" w:cs="Arial"/>
          <w:sz w:val="24"/>
          <w:szCs w:val="28"/>
        </w:rPr>
        <w:t xml:space="preserve">. Документы, представленные </w:t>
      </w:r>
      <w:r w:rsidR="008F30B0" w:rsidRPr="00FF3BAE">
        <w:rPr>
          <w:rFonts w:ascii="Arial" w:hAnsi="Arial" w:cs="Arial"/>
          <w:sz w:val="24"/>
          <w:szCs w:val="28"/>
        </w:rPr>
        <w:t>уполномоченному должностному лицу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B12AB9" w:rsidRPr="00FF3BAE">
        <w:rPr>
          <w:rFonts w:ascii="Arial" w:hAnsi="Arial" w:cs="Arial"/>
          <w:sz w:val="24"/>
          <w:szCs w:val="28"/>
        </w:rPr>
        <w:t xml:space="preserve">как </w:t>
      </w:r>
      <w:r w:rsidR="00963C58" w:rsidRPr="00FF3BAE">
        <w:rPr>
          <w:rFonts w:ascii="Arial" w:hAnsi="Arial" w:cs="Arial"/>
          <w:sz w:val="24"/>
          <w:szCs w:val="28"/>
        </w:rPr>
        <w:t>в электронном виде</w:t>
      </w:r>
      <w:r w:rsidR="00B12AB9" w:rsidRPr="00FF3BAE">
        <w:rPr>
          <w:rFonts w:ascii="Arial" w:hAnsi="Arial" w:cs="Arial"/>
          <w:sz w:val="24"/>
          <w:szCs w:val="28"/>
        </w:rPr>
        <w:t xml:space="preserve">, так </w:t>
      </w:r>
      <w:r w:rsidR="00963C58" w:rsidRPr="00FF3BAE">
        <w:rPr>
          <w:rFonts w:ascii="Arial" w:hAnsi="Arial" w:cs="Arial"/>
          <w:sz w:val="24"/>
          <w:szCs w:val="28"/>
        </w:rPr>
        <w:t>и на бумажном носителе, должны иметь идентичное содержание.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13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обеспечивает соответствие документов, </w:t>
      </w:r>
      <w:r w:rsidR="00D338B9" w:rsidRPr="00FF3BAE">
        <w:rPr>
          <w:rFonts w:ascii="Arial" w:hAnsi="Arial" w:cs="Arial"/>
          <w:sz w:val="24"/>
          <w:szCs w:val="28"/>
        </w:rPr>
        <w:t xml:space="preserve">представленных в соответствии с </w:t>
      </w:r>
      <w:r w:rsidR="00963C58" w:rsidRPr="00FF3BAE">
        <w:rPr>
          <w:rFonts w:ascii="Arial" w:hAnsi="Arial" w:cs="Arial"/>
          <w:sz w:val="24"/>
          <w:szCs w:val="28"/>
        </w:rPr>
        <w:t>подпункт</w:t>
      </w:r>
      <w:r w:rsidR="00D338B9" w:rsidRPr="00FF3BAE">
        <w:rPr>
          <w:rFonts w:ascii="Arial" w:hAnsi="Arial" w:cs="Arial"/>
          <w:sz w:val="24"/>
          <w:szCs w:val="28"/>
        </w:rPr>
        <w:t>ом</w:t>
      </w:r>
      <w:r w:rsidR="00963C58" w:rsidRPr="00FF3BAE">
        <w:rPr>
          <w:rFonts w:ascii="Arial" w:hAnsi="Arial" w:cs="Arial"/>
          <w:sz w:val="24"/>
          <w:szCs w:val="28"/>
        </w:rPr>
        <w:t xml:space="preserve"> </w:t>
      </w:r>
      <w:r w:rsidR="00ED2F9D" w:rsidRPr="00FF3BAE">
        <w:rPr>
          <w:rFonts w:ascii="Arial" w:hAnsi="Arial" w:cs="Arial"/>
          <w:sz w:val="24"/>
          <w:szCs w:val="28"/>
        </w:rPr>
        <w:t>1</w:t>
      </w:r>
      <w:r w:rsidR="00963C58" w:rsidRPr="00FF3BAE">
        <w:rPr>
          <w:rFonts w:ascii="Arial" w:hAnsi="Arial" w:cs="Arial"/>
          <w:sz w:val="24"/>
          <w:szCs w:val="28"/>
        </w:rPr>
        <w:t xml:space="preserve"> пункта </w:t>
      </w:r>
      <w:r w:rsidR="006A6F76" w:rsidRPr="00FF3BAE">
        <w:rPr>
          <w:rFonts w:ascii="Arial" w:hAnsi="Arial" w:cs="Arial"/>
          <w:sz w:val="24"/>
          <w:szCs w:val="28"/>
        </w:rPr>
        <w:t>10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требованиям, предусмотренным пунктами 7</w:t>
      </w:r>
      <w:r w:rsidR="00C322D8"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>7</w:t>
      </w:r>
      <w:r w:rsidR="00C322D8" w:rsidRPr="00FF3BAE">
        <w:rPr>
          <w:rFonts w:ascii="Arial" w:hAnsi="Arial" w:cs="Arial"/>
          <w:sz w:val="24"/>
          <w:szCs w:val="28"/>
          <w:vertAlign w:val="superscript"/>
        </w:rPr>
        <w:t>2</w:t>
      </w:r>
      <w:r w:rsidR="00963C58" w:rsidRPr="00FF3BAE">
        <w:rPr>
          <w:rFonts w:ascii="Arial" w:hAnsi="Arial" w:cs="Arial"/>
          <w:sz w:val="24"/>
          <w:szCs w:val="28"/>
        </w:rPr>
        <w:t xml:space="preserve"> Положения о ведении регистра.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6" w:name="Par92"/>
      <w:bookmarkEnd w:id="16"/>
      <w:r w:rsidRPr="00FF3BAE">
        <w:rPr>
          <w:rFonts w:ascii="Arial" w:hAnsi="Arial" w:cs="Arial"/>
          <w:sz w:val="24"/>
          <w:szCs w:val="28"/>
        </w:rPr>
        <w:t>14</w:t>
      </w:r>
      <w:r w:rsidR="00963C58" w:rsidRPr="00FF3BAE">
        <w:rPr>
          <w:rFonts w:ascii="Arial" w:hAnsi="Arial" w:cs="Arial"/>
          <w:sz w:val="24"/>
          <w:szCs w:val="28"/>
        </w:rPr>
        <w:t xml:space="preserve">. При принятии документов, указанных в </w:t>
      </w:r>
      <w:r w:rsidR="006A6F76" w:rsidRPr="00FF3BAE">
        <w:rPr>
          <w:rFonts w:ascii="Arial" w:hAnsi="Arial" w:cs="Arial"/>
          <w:sz w:val="24"/>
          <w:szCs w:val="28"/>
        </w:rPr>
        <w:t>подпункте</w:t>
      </w:r>
      <w:r w:rsidR="00963C58" w:rsidRPr="00FF3BAE">
        <w:rPr>
          <w:rFonts w:ascii="Arial" w:hAnsi="Arial" w:cs="Arial"/>
          <w:sz w:val="24"/>
          <w:szCs w:val="28"/>
        </w:rPr>
        <w:t xml:space="preserve"> 2 пункта </w:t>
      </w:r>
      <w:r w:rsidR="006A6F76" w:rsidRPr="00FF3BAE">
        <w:rPr>
          <w:rFonts w:ascii="Arial" w:hAnsi="Arial" w:cs="Arial"/>
          <w:sz w:val="24"/>
          <w:szCs w:val="28"/>
        </w:rPr>
        <w:t>10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проверяет их на соответствие требованиям, предусмотренным пунктами 7</w:t>
      </w:r>
      <w:r w:rsidR="00C322D8"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>7</w:t>
      </w:r>
      <w:r w:rsidR="00C322D8" w:rsidRPr="00FF3BAE">
        <w:rPr>
          <w:rFonts w:ascii="Arial" w:hAnsi="Arial" w:cs="Arial"/>
          <w:sz w:val="24"/>
          <w:szCs w:val="28"/>
          <w:vertAlign w:val="superscript"/>
        </w:rPr>
        <w:t>2</w:t>
      </w:r>
      <w:r w:rsidR="00963C58" w:rsidRPr="00FF3BAE">
        <w:rPr>
          <w:rFonts w:ascii="Arial" w:hAnsi="Arial" w:cs="Arial"/>
          <w:sz w:val="24"/>
          <w:szCs w:val="28"/>
        </w:rPr>
        <w:t xml:space="preserve"> Положения о ведении регистра и пунктом </w:t>
      </w:r>
      <w:r w:rsidR="008D5FDB" w:rsidRPr="00FF3BAE">
        <w:rPr>
          <w:rFonts w:ascii="Arial" w:hAnsi="Arial" w:cs="Arial"/>
          <w:sz w:val="24"/>
          <w:szCs w:val="28"/>
        </w:rPr>
        <w:t>12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возвращает их соответствующему должностному лицу </w:t>
      </w:r>
      <w:r w:rsidR="00071049" w:rsidRPr="00FF3BAE">
        <w:rPr>
          <w:rFonts w:ascii="Arial" w:hAnsi="Arial" w:cs="Arial"/>
          <w:sz w:val="24"/>
          <w:szCs w:val="28"/>
        </w:rPr>
        <w:t>местной администрации</w:t>
      </w:r>
      <w:r w:rsidR="009D5C0E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FF3BAE" w:rsidRDefault="00907A79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15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FD048C" w:rsidRPr="00FF3BAE">
        <w:rPr>
          <w:rFonts w:ascii="Arial" w:hAnsi="Arial" w:cs="Arial"/>
          <w:sz w:val="24"/>
          <w:szCs w:val="28"/>
        </w:rPr>
        <w:t>Д</w:t>
      </w:r>
      <w:r w:rsidR="00CB6C48" w:rsidRPr="00FF3BAE">
        <w:rPr>
          <w:rFonts w:ascii="Arial" w:hAnsi="Arial" w:cs="Arial"/>
          <w:sz w:val="24"/>
          <w:szCs w:val="28"/>
        </w:rPr>
        <w:t>олжностное лицо, уполномоченное в сфере взаимодействия с Думой</w:t>
      </w:r>
      <w:r w:rsidR="00A241E7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 xml:space="preserve">устраняют недостатки, выявленные </w:t>
      </w:r>
      <w:r w:rsidR="00D11A63" w:rsidRPr="00FF3BAE">
        <w:rPr>
          <w:rFonts w:ascii="Arial" w:hAnsi="Arial" w:cs="Arial"/>
          <w:sz w:val="24"/>
          <w:szCs w:val="28"/>
        </w:rPr>
        <w:t>уполномоченн</w:t>
      </w:r>
      <w:r w:rsidR="000D6E49" w:rsidRPr="00FF3BAE">
        <w:rPr>
          <w:rFonts w:ascii="Arial" w:hAnsi="Arial" w:cs="Arial"/>
          <w:sz w:val="24"/>
          <w:szCs w:val="28"/>
        </w:rPr>
        <w:t xml:space="preserve">ым </w:t>
      </w:r>
      <w:r w:rsidR="00040F31" w:rsidRPr="00FF3BAE">
        <w:rPr>
          <w:rFonts w:ascii="Arial" w:hAnsi="Arial" w:cs="Arial"/>
          <w:sz w:val="24"/>
          <w:szCs w:val="28"/>
        </w:rPr>
        <w:t>должностным лицом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в соответствии с пунктом </w:t>
      </w:r>
      <w:r w:rsidR="008D5FDB" w:rsidRPr="00FF3BAE">
        <w:rPr>
          <w:rFonts w:ascii="Arial" w:hAnsi="Arial" w:cs="Arial"/>
          <w:sz w:val="24"/>
          <w:szCs w:val="28"/>
        </w:rPr>
        <w:t>14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и повторно направляют соответствующие документы </w:t>
      </w:r>
      <w:r w:rsidR="00040F31" w:rsidRPr="00FF3BAE">
        <w:rPr>
          <w:rFonts w:ascii="Arial" w:hAnsi="Arial" w:cs="Arial"/>
          <w:sz w:val="24"/>
          <w:szCs w:val="28"/>
        </w:rPr>
        <w:t>уполномоченному должностному лицу</w:t>
      </w:r>
      <w:r w:rsidR="00D11A63" w:rsidRPr="00FF3BAE">
        <w:rPr>
          <w:rFonts w:ascii="Arial" w:hAnsi="Arial" w:cs="Arial"/>
          <w:sz w:val="24"/>
          <w:szCs w:val="28"/>
        </w:rPr>
        <w:t xml:space="preserve"> н</w:t>
      </w:r>
      <w:r w:rsidR="00963C58" w:rsidRPr="00FF3BAE">
        <w:rPr>
          <w:rFonts w:ascii="Arial" w:hAnsi="Arial" w:cs="Arial"/>
          <w:sz w:val="24"/>
          <w:szCs w:val="28"/>
        </w:rPr>
        <w:t xml:space="preserve">е позднее семи рабочих дней со дня регистрации документов в соответствии с пунктом </w:t>
      </w:r>
      <w:r w:rsidR="008D5FDB" w:rsidRPr="00FF3BAE">
        <w:rPr>
          <w:rFonts w:ascii="Arial" w:hAnsi="Arial" w:cs="Arial"/>
          <w:sz w:val="24"/>
          <w:szCs w:val="28"/>
        </w:rPr>
        <w:t>11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Порядка.</w:t>
      </w:r>
    </w:p>
    <w:p w:rsidR="00963C58" w:rsidRPr="00FF3BAE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7" w:name="Par94"/>
      <w:bookmarkEnd w:id="17"/>
      <w:r w:rsidRPr="00FF3BAE">
        <w:rPr>
          <w:rFonts w:ascii="Arial" w:hAnsi="Arial" w:cs="Arial"/>
          <w:sz w:val="24"/>
          <w:szCs w:val="28"/>
        </w:rPr>
        <w:lastRenderedPageBreak/>
        <w:t>1</w:t>
      </w:r>
      <w:r w:rsidR="00907A79"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. В случаях, когда по истечении сроков, предусмотренных подпунктами 2 и 3 пункта </w:t>
      </w:r>
      <w:r w:rsidR="008D5FDB" w:rsidRPr="00FF3BAE">
        <w:rPr>
          <w:rFonts w:ascii="Arial" w:hAnsi="Arial" w:cs="Arial"/>
          <w:sz w:val="24"/>
          <w:szCs w:val="28"/>
        </w:rPr>
        <w:t>6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</w:t>
      </w:r>
      <w:r w:rsidR="00A241E7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не позднее двух рабочих дней после дня окончания соответствующего срока</w:t>
      </w:r>
      <w:r w:rsidR="00A241E7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направляет запрос</w:t>
      </w:r>
      <w:r w:rsidR="00A241E7" w:rsidRPr="00FF3BAE">
        <w:rPr>
          <w:rFonts w:ascii="Arial" w:hAnsi="Arial" w:cs="Arial"/>
          <w:sz w:val="24"/>
          <w:szCs w:val="28"/>
        </w:rPr>
        <w:t xml:space="preserve"> </w:t>
      </w:r>
      <w:r w:rsidR="00040F31" w:rsidRPr="00FF3BAE">
        <w:rPr>
          <w:rFonts w:ascii="Arial" w:hAnsi="Arial" w:cs="Arial"/>
          <w:sz w:val="24"/>
          <w:szCs w:val="28"/>
        </w:rPr>
        <w:t>должностному лицу</w:t>
      </w:r>
      <w:r w:rsidR="00A241E7" w:rsidRPr="00FF3BAE">
        <w:rPr>
          <w:rFonts w:ascii="Arial" w:hAnsi="Arial" w:cs="Arial"/>
          <w:sz w:val="24"/>
          <w:szCs w:val="28"/>
        </w:rPr>
        <w:t>, уполномоченному в сфере взаимодействия с Думой</w:t>
      </w:r>
      <w:r w:rsidR="000D2869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>о предоставлении указанных сведений.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17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040F31" w:rsidRPr="00FF3BAE">
        <w:rPr>
          <w:rFonts w:ascii="Arial" w:hAnsi="Arial" w:cs="Arial"/>
          <w:sz w:val="24"/>
          <w:szCs w:val="28"/>
        </w:rPr>
        <w:t>Д</w:t>
      </w:r>
      <w:r w:rsidR="00CB6C48" w:rsidRPr="00FF3BAE">
        <w:rPr>
          <w:rFonts w:ascii="Arial" w:hAnsi="Arial" w:cs="Arial"/>
          <w:sz w:val="24"/>
          <w:szCs w:val="28"/>
        </w:rPr>
        <w:t>олжностное лицо, уполномоченное в сфере взаимодействия с Думой</w:t>
      </w:r>
      <w:r w:rsidR="000D2869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 xml:space="preserve">не позднее рабочего дня, следующего за днем поступления им запроса, предусмотренного пунктом </w:t>
      </w:r>
      <w:r w:rsidR="008D5FDB" w:rsidRPr="00FF3BAE">
        <w:rPr>
          <w:rFonts w:ascii="Arial" w:hAnsi="Arial" w:cs="Arial"/>
          <w:sz w:val="24"/>
          <w:szCs w:val="28"/>
        </w:rPr>
        <w:t>16</w:t>
      </w:r>
      <w:r w:rsidR="00963C58" w:rsidRPr="00FF3BAE">
        <w:rPr>
          <w:rFonts w:ascii="Arial" w:hAnsi="Arial" w:cs="Arial"/>
          <w:sz w:val="24"/>
          <w:szCs w:val="28"/>
        </w:rPr>
        <w:t xml:space="preserve"> нас</w:t>
      </w:r>
      <w:r w:rsidR="00864C26" w:rsidRPr="00FF3BAE">
        <w:rPr>
          <w:rFonts w:ascii="Arial" w:hAnsi="Arial" w:cs="Arial"/>
          <w:sz w:val="24"/>
          <w:szCs w:val="28"/>
        </w:rPr>
        <w:t>тоящего Порядка, представляют уполномоченному должностному лицу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запрашиваемые сведения.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18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не позднее пяти рабочих дней по окончании каждого месяца: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8" w:name="Par97"/>
      <w:bookmarkEnd w:id="18"/>
      <w:r w:rsidRPr="00FF3BAE">
        <w:rPr>
          <w:rFonts w:ascii="Arial" w:hAnsi="Arial" w:cs="Arial"/>
          <w:sz w:val="24"/>
          <w:szCs w:val="28"/>
        </w:rPr>
        <w:t xml:space="preserve">1) составляет перечень муниципальных </w:t>
      </w:r>
      <w:r w:rsidR="00980072" w:rsidRPr="00FF3BAE">
        <w:rPr>
          <w:rFonts w:ascii="Arial" w:hAnsi="Arial" w:cs="Arial"/>
          <w:sz w:val="24"/>
          <w:szCs w:val="28"/>
        </w:rPr>
        <w:t>правовых актов</w:t>
      </w:r>
      <w:r w:rsidRPr="00FF3BAE">
        <w:rPr>
          <w:rFonts w:ascii="Arial" w:hAnsi="Arial" w:cs="Arial"/>
          <w:sz w:val="24"/>
          <w:szCs w:val="28"/>
        </w:rPr>
        <w:t xml:space="preserve">, поступивших в него в соответствии с пунктом </w:t>
      </w:r>
      <w:r w:rsidR="008D5FDB" w:rsidRPr="00FF3BAE">
        <w:rPr>
          <w:rFonts w:ascii="Arial" w:hAnsi="Arial" w:cs="Arial"/>
          <w:sz w:val="24"/>
          <w:szCs w:val="28"/>
        </w:rPr>
        <w:t>10</w:t>
      </w:r>
      <w:r w:rsidRPr="00FF3BAE">
        <w:rPr>
          <w:rFonts w:ascii="Arial" w:hAnsi="Arial" w:cs="Arial"/>
          <w:sz w:val="24"/>
          <w:szCs w:val="28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D5FDB" w:rsidRPr="00FF3BAE">
        <w:rPr>
          <w:rFonts w:ascii="Arial" w:hAnsi="Arial" w:cs="Arial"/>
          <w:sz w:val="24"/>
          <w:szCs w:val="28"/>
        </w:rPr>
        <w:t>7</w:t>
      </w:r>
      <w:r w:rsidRPr="00FF3BAE">
        <w:rPr>
          <w:rFonts w:ascii="Arial" w:hAnsi="Arial" w:cs="Arial"/>
          <w:sz w:val="24"/>
          <w:szCs w:val="28"/>
        </w:rPr>
        <w:t xml:space="preserve"> настоящего Порядка;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19" w:name="Par98"/>
      <w:bookmarkEnd w:id="19"/>
      <w:r w:rsidRPr="00FF3BAE">
        <w:rPr>
          <w:rFonts w:ascii="Arial" w:hAnsi="Arial" w:cs="Arial"/>
          <w:sz w:val="24"/>
          <w:szCs w:val="28"/>
        </w:rPr>
        <w:t>2) комплектует заверенные копии муниципальных правовых актов</w:t>
      </w:r>
      <w:r w:rsidR="00980072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 xml:space="preserve">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</w:t>
      </w:r>
      <w:r w:rsidR="00D11A63" w:rsidRPr="00FF3BAE">
        <w:rPr>
          <w:rFonts w:ascii="Arial" w:hAnsi="Arial" w:cs="Arial"/>
          <w:sz w:val="24"/>
          <w:szCs w:val="28"/>
        </w:rPr>
        <w:t>уполномоченно</w:t>
      </w:r>
      <w:r w:rsidR="00ED2F9D" w:rsidRPr="00FF3BAE">
        <w:rPr>
          <w:rFonts w:ascii="Arial" w:hAnsi="Arial" w:cs="Arial"/>
          <w:sz w:val="24"/>
          <w:szCs w:val="28"/>
        </w:rPr>
        <w:t>го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77379B" w:rsidRPr="00FF3BAE">
        <w:rPr>
          <w:rFonts w:ascii="Arial" w:hAnsi="Arial" w:cs="Arial"/>
          <w:sz w:val="24"/>
          <w:szCs w:val="28"/>
        </w:rPr>
        <w:t>должностного лица</w:t>
      </w:r>
      <w:r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0" w:name="Par99"/>
      <w:bookmarkEnd w:id="20"/>
      <w:r w:rsidRPr="00FF3BAE">
        <w:rPr>
          <w:rFonts w:ascii="Arial" w:hAnsi="Arial" w:cs="Arial"/>
          <w:sz w:val="24"/>
          <w:szCs w:val="28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FF3BAE">
        <w:rPr>
          <w:rFonts w:ascii="Arial" w:hAnsi="Arial" w:cs="Arial"/>
          <w:sz w:val="24"/>
          <w:szCs w:val="28"/>
        </w:rPr>
        <w:t xml:space="preserve">– </w:t>
      </w:r>
      <w:r w:rsidRPr="00FF3BAE">
        <w:rPr>
          <w:rFonts w:ascii="Arial" w:hAnsi="Arial" w:cs="Arial"/>
          <w:sz w:val="24"/>
          <w:szCs w:val="28"/>
        </w:rPr>
        <w:t xml:space="preserve">сведения об официальном опубликовании (обнародовании) муниципальных </w:t>
      </w:r>
      <w:r w:rsidR="00980072" w:rsidRPr="00FF3BAE">
        <w:rPr>
          <w:rFonts w:ascii="Arial" w:hAnsi="Arial" w:cs="Arial"/>
          <w:sz w:val="24"/>
          <w:szCs w:val="28"/>
        </w:rPr>
        <w:t>правовых актов</w:t>
      </w:r>
      <w:r w:rsidRPr="00FF3BAE">
        <w:rPr>
          <w:rFonts w:ascii="Arial" w:hAnsi="Arial" w:cs="Arial"/>
          <w:sz w:val="24"/>
          <w:szCs w:val="28"/>
        </w:rPr>
        <w:t xml:space="preserve">, направленных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 xml:space="preserve">до официального опубликования (обнародования) соответствующих </w:t>
      </w:r>
      <w:r w:rsidR="00980072" w:rsidRPr="00FF3BAE">
        <w:rPr>
          <w:rFonts w:ascii="Arial" w:hAnsi="Arial" w:cs="Arial"/>
          <w:sz w:val="24"/>
          <w:szCs w:val="28"/>
        </w:rPr>
        <w:t xml:space="preserve">муниципальных </w:t>
      </w:r>
      <w:r w:rsidRPr="00FF3BAE">
        <w:rPr>
          <w:rFonts w:ascii="Arial" w:hAnsi="Arial" w:cs="Arial"/>
          <w:sz w:val="24"/>
          <w:szCs w:val="28"/>
        </w:rPr>
        <w:t>правовых актов.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19</w:t>
      </w:r>
      <w:r w:rsidR="00963C58" w:rsidRPr="00FF3BAE">
        <w:rPr>
          <w:rFonts w:ascii="Arial" w:hAnsi="Arial" w:cs="Arial"/>
          <w:sz w:val="24"/>
          <w:szCs w:val="28"/>
        </w:rPr>
        <w:t xml:space="preserve">. Документы, предусмотренные подпунктами 2 и 3 пункта </w:t>
      </w:r>
      <w:r w:rsidR="008D5FDB" w:rsidRPr="00FF3BAE">
        <w:rPr>
          <w:rFonts w:ascii="Arial" w:hAnsi="Arial" w:cs="Arial"/>
          <w:sz w:val="24"/>
          <w:szCs w:val="28"/>
        </w:rPr>
        <w:t>18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FF3BAE">
        <w:rPr>
          <w:rFonts w:ascii="Arial" w:hAnsi="Arial" w:cs="Arial"/>
          <w:sz w:val="24"/>
          <w:szCs w:val="28"/>
        </w:rPr>
        <w:t>–</w:t>
      </w:r>
      <w:r w:rsidR="00963C58" w:rsidRPr="00FF3BAE">
        <w:rPr>
          <w:rFonts w:ascii="Arial" w:hAnsi="Arial" w:cs="Arial"/>
          <w:sz w:val="24"/>
          <w:szCs w:val="28"/>
        </w:rPr>
        <w:t xml:space="preserve"> 7</w:t>
      </w:r>
      <w:r w:rsidR="00980072" w:rsidRPr="00FF3BAE">
        <w:rPr>
          <w:rFonts w:ascii="Arial" w:hAnsi="Arial" w:cs="Arial"/>
          <w:sz w:val="24"/>
          <w:szCs w:val="28"/>
          <w:vertAlign w:val="superscript"/>
        </w:rPr>
        <w:t>3</w:t>
      </w:r>
      <w:r w:rsidR="00963C58" w:rsidRPr="00FF3BAE">
        <w:rPr>
          <w:rFonts w:ascii="Arial" w:hAnsi="Arial" w:cs="Arial"/>
          <w:sz w:val="24"/>
          <w:szCs w:val="28"/>
        </w:rPr>
        <w:t xml:space="preserve"> Положения о ведении регистра.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20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="008D5FDB" w:rsidRPr="00FF3BAE">
        <w:rPr>
          <w:rFonts w:ascii="Arial" w:hAnsi="Arial" w:cs="Arial"/>
          <w:sz w:val="24"/>
          <w:szCs w:val="28"/>
        </w:rPr>
        <w:t>18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Порядка, с </w:t>
      </w:r>
      <w:r w:rsidR="00980072" w:rsidRPr="00FF3BAE">
        <w:rPr>
          <w:rFonts w:ascii="Arial" w:hAnsi="Arial" w:cs="Arial"/>
          <w:sz w:val="24"/>
          <w:szCs w:val="28"/>
        </w:rPr>
        <w:t>главой муниципального образования</w:t>
      </w:r>
      <w:r w:rsidR="00963C58" w:rsidRPr="00FF3BAE">
        <w:rPr>
          <w:rFonts w:ascii="Arial" w:hAnsi="Arial" w:cs="Arial"/>
          <w:sz w:val="24"/>
          <w:szCs w:val="28"/>
        </w:rPr>
        <w:t>, а также представление указанных документов уполномоченному органу.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21</w:t>
      </w:r>
      <w:r w:rsidR="00963C58" w:rsidRPr="00FF3BAE">
        <w:rPr>
          <w:rFonts w:ascii="Arial" w:hAnsi="Arial" w:cs="Arial"/>
          <w:sz w:val="24"/>
          <w:szCs w:val="28"/>
        </w:rPr>
        <w:t xml:space="preserve">. В случаях поступления от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информации об устранении нарушений, предусмотренных пунктом 7</w:t>
      </w:r>
      <w:r w:rsidR="00980072" w:rsidRPr="00FF3BAE">
        <w:rPr>
          <w:rFonts w:ascii="Arial" w:hAnsi="Arial" w:cs="Arial"/>
          <w:sz w:val="24"/>
          <w:szCs w:val="28"/>
          <w:vertAlign w:val="superscript"/>
        </w:rPr>
        <w:t>5</w:t>
      </w:r>
      <w:r w:rsidR="00963C58" w:rsidRPr="00FF3BAE">
        <w:rPr>
          <w:rFonts w:ascii="Arial" w:hAnsi="Arial" w:cs="Arial"/>
          <w:sz w:val="24"/>
          <w:szCs w:val="28"/>
        </w:rPr>
        <w:t xml:space="preserve"> Положения о ведении регистра, в </w:t>
      </w:r>
      <w:r w:rsidR="006F31D0" w:rsidRPr="00FF3BAE">
        <w:rPr>
          <w:rFonts w:ascii="Arial" w:hAnsi="Arial" w:cs="Arial"/>
          <w:sz w:val="24"/>
          <w:szCs w:val="28"/>
        </w:rPr>
        <w:t xml:space="preserve">муниципальных правовых актах и дополнительных сведениях в них, направленных </w:t>
      </w:r>
      <w:r w:rsidR="00963C58" w:rsidRPr="00FF3BAE">
        <w:rPr>
          <w:rFonts w:ascii="Arial" w:hAnsi="Arial" w:cs="Arial"/>
          <w:sz w:val="24"/>
          <w:szCs w:val="28"/>
        </w:rPr>
        <w:t xml:space="preserve">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6F31D0" w:rsidRPr="00FF3BAE">
        <w:rPr>
          <w:rFonts w:ascii="Arial" w:hAnsi="Arial" w:cs="Arial"/>
          <w:sz w:val="24"/>
          <w:szCs w:val="28"/>
        </w:rPr>
        <w:t>,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FF3BAE">
        <w:rPr>
          <w:rFonts w:ascii="Arial" w:hAnsi="Arial" w:cs="Arial"/>
          <w:sz w:val="24"/>
          <w:szCs w:val="28"/>
        </w:rPr>
        <w:t xml:space="preserve"> главы муниципального образования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</w:t>
      </w:r>
      <w:r w:rsidR="00963C58" w:rsidRPr="00FF3BAE">
        <w:rPr>
          <w:rFonts w:ascii="Arial" w:hAnsi="Arial" w:cs="Arial"/>
          <w:sz w:val="24"/>
          <w:szCs w:val="28"/>
        </w:rPr>
        <w:lastRenderedPageBreak/>
        <w:t xml:space="preserve">сведений к нему (ним), в котором (которых) были устранены нарушения, не позднее пяти рабочих дней после дня регистрации информации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об устранении нарушений.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22</w:t>
      </w:r>
      <w:r w:rsidR="00963C58" w:rsidRPr="00FF3BAE">
        <w:rPr>
          <w:rFonts w:ascii="Arial" w:hAnsi="Arial" w:cs="Arial"/>
          <w:sz w:val="24"/>
          <w:szCs w:val="28"/>
        </w:rPr>
        <w:t xml:space="preserve">. В случае поступления запроса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не позднее пяти рабочих дней после дня поступления запроса обеспечивает направление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на бумажном носителе указанного экземпляра печатного издания либо копии такого издания.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23</w:t>
      </w:r>
      <w:r w:rsidR="00963C58" w:rsidRPr="00FF3BAE">
        <w:rPr>
          <w:rFonts w:ascii="Arial" w:hAnsi="Arial" w:cs="Arial"/>
          <w:sz w:val="24"/>
          <w:szCs w:val="28"/>
        </w:rPr>
        <w:t xml:space="preserve">. В случае поступления запроса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о повторном направлении муниципального правового акта и (или) дополнительных сведений к нему, ранее направленного (направленных)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963C58" w:rsidRPr="00FF3BAE">
        <w:rPr>
          <w:rFonts w:ascii="Arial" w:hAnsi="Arial" w:cs="Arial"/>
          <w:sz w:val="24"/>
          <w:szCs w:val="28"/>
        </w:rPr>
        <w:t xml:space="preserve">,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963C58" w:rsidRPr="00FF3BAE">
        <w:rPr>
          <w:rFonts w:ascii="Arial" w:hAnsi="Arial" w:cs="Arial"/>
          <w:sz w:val="24"/>
          <w:szCs w:val="28"/>
        </w:rPr>
        <w:t>:</w:t>
      </w:r>
    </w:p>
    <w:p w:rsidR="00963C58" w:rsidRPr="00FF3BAE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 xml:space="preserve">1) при наличии </w:t>
      </w:r>
      <w:r w:rsidR="00846A93" w:rsidRPr="00FF3BAE">
        <w:rPr>
          <w:rFonts w:ascii="Arial" w:hAnsi="Arial" w:cs="Arial"/>
          <w:sz w:val="24"/>
          <w:szCs w:val="28"/>
        </w:rPr>
        <w:t>у уполномоченного должностного лица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 xml:space="preserve">повторно запрашиваемого муниципального правового акта и (или) дополнительных сведений к нему обеспечивает его (их) повторное направление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 xml:space="preserve">не позднее пяти рабочих дней после дня поступления запроса от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Pr="00FF3BAE">
        <w:rPr>
          <w:rFonts w:ascii="Arial" w:hAnsi="Arial" w:cs="Arial"/>
          <w:sz w:val="24"/>
          <w:szCs w:val="28"/>
        </w:rPr>
        <w:t>;</w:t>
      </w:r>
    </w:p>
    <w:p w:rsidR="00963C58" w:rsidRPr="00FF3BAE" w:rsidRDefault="00963C58" w:rsidP="00FC69C6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bookmarkStart w:id="21" w:name="Par106"/>
      <w:bookmarkEnd w:id="21"/>
      <w:r w:rsidRPr="00FF3BAE">
        <w:rPr>
          <w:rFonts w:ascii="Arial" w:hAnsi="Arial" w:cs="Arial"/>
          <w:sz w:val="24"/>
          <w:szCs w:val="28"/>
        </w:rPr>
        <w:t xml:space="preserve">2) при отсутствии </w:t>
      </w:r>
      <w:r w:rsidR="00846A93" w:rsidRPr="00FF3BAE">
        <w:rPr>
          <w:rFonts w:ascii="Arial" w:hAnsi="Arial" w:cs="Arial"/>
          <w:sz w:val="24"/>
          <w:szCs w:val="28"/>
        </w:rPr>
        <w:t>у уполномоченного должностного лица</w:t>
      </w:r>
      <w:r w:rsidR="000B3B13" w:rsidRPr="00FF3BAE">
        <w:rPr>
          <w:rFonts w:ascii="Arial" w:hAnsi="Arial" w:cs="Arial"/>
          <w:sz w:val="24"/>
          <w:szCs w:val="28"/>
        </w:rPr>
        <w:t xml:space="preserve"> </w:t>
      </w:r>
      <w:r w:rsidRPr="00FF3BAE">
        <w:rPr>
          <w:rFonts w:ascii="Arial" w:hAnsi="Arial" w:cs="Arial"/>
          <w:sz w:val="24"/>
          <w:szCs w:val="28"/>
        </w:rPr>
        <w:t>повторно запрашиваемого муниципального правового акта и (или) дополнительных св</w:t>
      </w:r>
      <w:r w:rsidR="00FC69C6" w:rsidRPr="00FF3BAE">
        <w:rPr>
          <w:rFonts w:ascii="Arial" w:hAnsi="Arial" w:cs="Arial"/>
          <w:sz w:val="24"/>
          <w:szCs w:val="28"/>
        </w:rPr>
        <w:t xml:space="preserve">едений к нему направляет запрос, </w:t>
      </w:r>
      <w:r w:rsidR="00EA09FD" w:rsidRPr="00FF3BAE">
        <w:rPr>
          <w:rFonts w:ascii="Arial" w:hAnsi="Arial" w:cs="Arial"/>
          <w:sz w:val="24"/>
          <w:szCs w:val="28"/>
        </w:rPr>
        <w:t>должностному лицу</w:t>
      </w:r>
      <w:r w:rsidR="00FC69C6" w:rsidRPr="00FF3BAE">
        <w:rPr>
          <w:rFonts w:ascii="Arial" w:hAnsi="Arial" w:cs="Arial"/>
          <w:sz w:val="24"/>
          <w:szCs w:val="28"/>
        </w:rPr>
        <w:t xml:space="preserve"> местной администрации</w:t>
      </w:r>
      <w:r w:rsidR="004158EB" w:rsidRPr="00FF3BAE">
        <w:rPr>
          <w:rFonts w:ascii="Arial" w:hAnsi="Arial" w:cs="Arial"/>
          <w:sz w:val="24"/>
          <w:szCs w:val="28"/>
        </w:rPr>
        <w:t xml:space="preserve">, </w:t>
      </w:r>
      <w:r w:rsidRPr="00FF3BAE">
        <w:rPr>
          <w:rFonts w:ascii="Arial" w:hAnsi="Arial" w:cs="Arial"/>
          <w:sz w:val="24"/>
          <w:szCs w:val="28"/>
        </w:rPr>
        <w:t xml:space="preserve">в соответствии с пунктами </w:t>
      </w:r>
      <w:r w:rsidR="000224DB" w:rsidRPr="00FF3BAE">
        <w:rPr>
          <w:rFonts w:ascii="Arial" w:hAnsi="Arial" w:cs="Arial"/>
          <w:sz w:val="24"/>
          <w:szCs w:val="28"/>
        </w:rPr>
        <w:t>4</w:t>
      </w:r>
      <w:r w:rsidR="008D5FDB" w:rsidRPr="00FF3BAE">
        <w:rPr>
          <w:rFonts w:ascii="Arial" w:hAnsi="Arial" w:cs="Arial"/>
          <w:sz w:val="24"/>
          <w:szCs w:val="28"/>
        </w:rPr>
        <w:t>,</w:t>
      </w:r>
      <w:r w:rsidRPr="00FF3BAE">
        <w:rPr>
          <w:rFonts w:ascii="Arial" w:hAnsi="Arial" w:cs="Arial"/>
          <w:sz w:val="24"/>
          <w:szCs w:val="28"/>
        </w:rPr>
        <w:t xml:space="preserve"> </w:t>
      </w:r>
      <w:r w:rsidR="009B48C1" w:rsidRPr="00FF3BAE">
        <w:rPr>
          <w:rFonts w:ascii="Arial" w:hAnsi="Arial" w:cs="Arial"/>
          <w:sz w:val="24"/>
          <w:szCs w:val="28"/>
        </w:rPr>
        <w:t>6</w:t>
      </w:r>
      <w:r w:rsidRPr="00FF3BAE">
        <w:rPr>
          <w:rFonts w:ascii="Arial" w:hAnsi="Arial" w:cs="Arial"/>
          <w:sz w:val="24"/>
          <w:szCs w:val="28"/>
        </w:rPr>
        <w:t xml:space="preserve">, подпунктом 4 пункта </w:t>
      </w:r>
      <w:r w:rsidR="009B48C1" w:rsidRPr="00FF3BAE">
        <w:rPr>
          <w:rFonts w:ascii="Arial" w:hAnsi="Arial" w:cs="Arial"/>
          <w:sz w:val="24"/>
          <w:szCs w:val="28"/>
        </w:rPr>
        <w:t>10</w:t>
      </w:r>
      <w:r w:rsidRPr="00FF3BAE">
        <w:rPr>
          <w:rFonts w:ascii="Arial" w:hAnsi="Arial" w:cs="Arial"/>
          <w:sz w:val="24"/>
          <w:szCs w:val="28"/>
        </w:rPr>
        <w:t xml:space="preserve"> настоящего Порядка не позднее двух рабочих дней после дня поступления запроса от </w:t>
      </w:r>
      <w:r w:rsidR="00A57DBB" w:rsidRPr="00FF3BAE">
        <w:rPr>
          <w:rFonts w:ascii="Arial" w:hAnsi="Arial" w:cs="Arial"/>
          <w:sz w:val="24"/>
          <w:szCs w:val="28"/>
        </w:rPr>
        <w:t>уполномоченного органа</w:t>
      </w:r>
      <w:r w:rsidRPr="00FF3BAE">
        <w:rPr>
          <w:rFonts w:ascii="Arial" w:hAnsi="Arial" w:cs="Arial"/>
          <w:sz w:val="24"/>
          <w:szCs w:val="28"/>
        </w:rPr>
        <w:t>.</w:t>
      </w:r>
    </w:p>
    <w:p w:rsidR="00963C58" w:rsidRPr="00FF3BAE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24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846A93" w:rsidRPr="00FF3BAE">
        <w:rPr>
          <w:rFonts w:ascii="Arial" w:hAnsi="Arial" w:cs="Arial"/>
          <w:sz w:val="24"/>
          <w:szCs w:val="28"/>
        </w:rPr>
        <w:t>Д</w:t>
      </w:r>
      <w:r w:rsidR="00A57DBB" w:rsidRPr="00FF3BAE">
        <w:rPr>
          <w:rFonts w:ascii="Arial" w:hAnsi="Arial" w:cs="Arial"/>
          <w:sz w:val="24"/>
          <w:szCs w:val="28"/>
        </w:rPr>
        <w:t>олжностное лицо, уполномоченное в сфере дел</w:t>
      </w:r>
      <w:r w:rsidR="00982BB6" w:rsidRPr="00FF3BAE">
        <w:rPr>
          <w:rFonts w:ascii="Arial" w:hAnsi="Arial" w:cs="Arial"/>
          <w:sz w:val="24"/>
          <w:szCs w:val="28"/>
        </w:rPr>
        <w:t>опроизводства</w:t>
      </w:r>
      <w:r w:rsidR="00FC69C6" w:rsidRPr="00FF3BAE">
        <w:rPr>
          <w:rFonts w:ascii="Arial" w:hAnsi="Arial" w:cs="Arial"/>
          <w:sz w:val="24"/>
          <w:szCs w:val="28"/>
        </w:rPr>
        <w:t xml:space="preserve">, </w:t>
      </w:r>
      <w:r w:rsidR="00CB6C48" w:rsidRPr="00FF3BAE">
        <w:rPr>
          <w:rFonts w:ascii="Arial" w:hAnsi="Arial" w:cs="Arial"/>
          <w:sz w:val="24"/>
          <w:szCs w:val="28"/>
        </w:rPr>
        <w:t>должностное лицо, уполномоченное в сфере взаимодействия с Думой</w:t>
      </w:r>
      <w:r w:rsidR="004158EB" w:rsidRPr="00FF3BAE">
        <w:rPr>
          <w:rFonts w:ascii="Arial" w:hAnsi="Arial" w:cs="Arial"/>
          <w:sz w:val="24"/>
          <w:szCs w:val="28"/>
        </w:rPr>
        <w:t xml:space="preserve">, </w:t>
      </w:r>
      <w:r w:rsidR="00963C58" w:rsidRPr="00FF3BAE">
        <w:rPr>
          <w:rFonts w:ascii="Arial" w:hAnsi="Arial" w:cs="Arial"/>
          <w:sz w:val="24"/>
          <w:szCs w:val="28"/>
        </w:rPr>
        <w:t xml:space="preserve">не позднее двух рабочих дней после дня поступления им запроса, предусмотренного подпунктом 2 пункта </w:t>
      </w:r>
      <w:r w:rsidR="009B48C1" w:rsidRPr="00FF3BAE">
        <w:rPr>
          <w:rFonts w:ascii="Arial" w:hAnsi="Arial" w:cs="Arial"/>
          <w:sz w:val="24"/>
          <w:szCs w:val="28"/>
        </w:rPr>
        <w:t>23</w:t>
      </w:r>
      <w:r w:rsidR="00963C58" w:rsidRPr="00FF3BAE">
        <w:rPr>
          <w:rFonts w:ascii="Arial" w:hAnsi="Arial" w:cs="Arial"/>
          <w:sz w:val="24"/>
          <w:szCs w:val="28"/>
        </w:rPr>
        <w:t xml:space="preserve"> насто</w:t>
      </w:r>
      <w:r w:rsidR="00982BB6" w:rsidRPr="00FF3BAE">
        <w:rPr>
          <w:rFonts w:ascii="Arial" w:hAnsi="Arial" w:cs="Arial"/>
          <w:sz w:val="24"/>
          <w:szCs w:val="28"/>
        </w:rPr>
        <w:t>ящего Порядка, представляют уполномоченному должностному лицу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>запрашиваемый муниципальный правовой акт и (или) дополнительные сведения к нему.</w:t>
      </w:r>
    </w:p>
    <w:p w:rsidR="00963C58" w:rsidRPr="000B3B13" w:rsidRDefault="00907A79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8"/>
        </w:rPr>
      </w:pPr>
      <w:r w:rsidRPr="00FF3BAE">
        <w:rPr>
          <w:rFonts w:ascii="Arial" w:hAnsi="Arial" w:cs="Arial"/>
          <w:sz w:val="24"/>
          <w:szCs w:val="28"/>
        </w:rPr>
        <w:t>25</w:t>
      </w:r>
      <w:r w:rsidR="00963C58" w:rsidRPr="00FF3BAE">
        <w:rPr>
          <w:rFonts w:ascii="Arial" w:hAnsi="Arial" w:cs="Arial"/>
          <w:sz w:val="24"/>
          <w:szCs w:val="28"/>
        </w:rPr>
        <w:t xml:space="preserve">.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обеспечивает направление в </w:t>
      </w:r>
      <w:r w:rsidR="00A57DBB" w:rsidRPr="00FF3BAE">
        <w:rPr>
          <w:rFonts w:ascii="Arial" w:hAnsi="Arial" w:cs="Arial"/>
          <w:sz w:val="24"/>
          <w:szCs w:val="28"/>
        </w:rPr>
        <w:t>уполномоченный орган</w:t>
      </w:r>
      <w:r w:rsidR="002655B9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в </w:t>
      </w:r>
      <w:r w:rsidR="00A57DBB" w:rsidRPr="00FF3BAE">
        <w:rPr>
          <w:rFonts w:ascii="Arial" w:hAnsi="Arial" w:cs="Arial"/>
          <w:sz w:val="24"/>
          <w:szCs w:val="28"/>
        </w:rPr>
        <w:t>уполномоченное должностное лицо</w:t>
      </w:r>
      <w:r w:rsidR="00D11A63" w:rsidRPr="00FF3BAE">
        <w:rPr>
          <w:rFonts w:ascii="Arial" w:hAnsi="Arial" w:cs="Arial"/>
          <w:sz w:val="24"/>
          <w:szCs w:val="28"/>
        </w:rPr>
        <w:t xml:space="preserve"> </w:t>
      </w:r>
      <w:r w:rsidR="00963C58" w:rsidRPr="00FF3BAE">
        <w:rPr>
          <w:rFonts w:ascii="Arial" w:hAnsi="Arial" w:cs="Arial"/>
          <w:sz w:val="24"/>
          <w:szCs w:val="28"/>
        </w:rPr>
        <w:t xml:space="preserve">в ответ на запрос, предусмотренный подпунктом 2 пункта </w:t>
      </w:r>
      <w:r w:rsidR="009B48C1" w:rsidRPr="00FF3BAE">
        <w:rPr>
          <w:rFonts w:ascii="Arial" w:hAnsi="Arial" w:cs="Arial"/>
          <w:sz w:val="24"/>
          <w:szCs w:val="28"/>
        </w:rPr>
        <w:t>23</w:t>
      </w:r>
      <w:r w:rsidR="00963C58" w:rsidRPr="00FF3BAE">
        <w:rPr>
          <w:rFonts w:ascii="Arial" w:hAnsi="Arial" w:cs="Arial"/>
          <w:sz w:val="24"/>
          <w:szCs w:val="28"/>
        </w:rPr>
        <w:t xml:space="preserve"> настоящего Порядка.</w:t>
      </w:r>
    </w:p>
    <w:sectPr w:rsidR="00963C58" w:rsidRPr="000B3B13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543" w:rsidRDefault="00926543" w:rsidP="00A82CFB">
      <w:r>
        <w:separator/>
      </w:r>
    </w:p>
  </w:endnote>
  <w:endnote w:type="continuationSeparator" w:id="0">
    <w:p w:rsidR="00926543" w:rsidRDefault="00926543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543" w:rsidRDefault="00926543" w:rsidP="00A82CFB">
      <w:r>
        <w:separator/>
      </w:r>
    </w:p>
  </w:footnote>
  <w:footnote w:type="continuationSeparator" w:id="0">
    <w:p w:rsidR="00926543" w:rsidRDefault="00926543" w:rsidP="00A82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7203D7"/>
    <w:multiLevelType w:val="hybridMultilevel"/>
    <w:tmpl w:val="DCDEC368"/>
    <w:lvl w:ilvl="0" w:tplc="00563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17BB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0F31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4490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3B13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4FA3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2045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42E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532D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4DC0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1350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3774E"/>
    <w:rsid w:val="00644946"/>
    <w:rsid w:val="006459E6"/>
    <w:rsid w:val="006469D9"/>
    <w:rsid w:val="006474F5"/>
    <w:rsid w:val="0065029A"/>
    <w:rsid w:val="006507A6"/>
    <w:rsid w:val="00650B58"/>
    <w:rsid w:val="00654E6E"/>
    <w:rsid w:val="00656826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A1533"/>
    <w:rsid w:val="006A1B6F"/>
    <w:rsid w:val="006A2643"/>
    <w:rsid w:val="006A3915"/>
    <w:rsid w:val="006A4ACD"/>
    <w:rsid w:val="006A6443"/>
    <w:rsid w:val="006A6BA5"/>
    <w:rsid w:val="006A6F76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379B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1CF4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57F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A93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4C26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87ADB"/>
    <w:rsid w:val="008908EB"/>
    <w:rsid w:val="00892F1A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70C0"/>
    <w:rsid w:val="008D143C"/>
    <w:rsid w:val="008D446F"/>
    <w:rsid w:val="008D59C4"/>
    <w:rsid w:val="008D5FDB"/>
    <w:rsid w:val="008D687F"/>
    <w:rsid w:val="008D7A7F"/>
    <w:rsid w:val="008E0123"/>
    <w:rsid w:val="008E4643"/>
    <w:rsid w:val="008E7A7F"/>
    <w:rsid w:val="008E7CD8"/>
    <w:rsid w:val="008F30B0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A79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543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2BB6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8C1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57DBB"/>
    <w:rsid w:val="00A60D95"/>
    <w:rsid w:val="00A6179F"/>
    <w:rsid w:val="00A641C1"/>
    <w:rsid w:val="00A6426C"/>
    <w:rsid w:val="00A64838"/>
    <w:rsid w:val="00A64D20"/>
    <w:rsid w:val="00A67462"/>
    <w:rsid w:val="00A70193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AF64D9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2AB"/>
    <w:rsid w:val="00C2214E"/>
    <w:rsid w:val="00C22F39"/>
    <w:rsid w:val="00C23297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B6C48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52AA"/>
    <w:rsid w:val="00DF6638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09FD"/>
    <w:rsid w:val="00EA3018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2F3"/>
    <w:rsid w:val="00FB459E"/>
    <w:rsid w:val="00FB5617"/>
    <w:rsid w:val="00FC0E33"/>
    <w:rsid w:val="00FC23E2"/>
    <w:rsid w:val="00FC5718"/>
    <w:rsid w:val="00FC69C6"/>
    <w:rsid w:val="00FC7336"/>
    <w:rsid w:val="00FD048C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378B18-8E77-4276-A103-792005D6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1">
    <w:name w:val="Стиль1"/>
    <w:basedOn w:val="a"/>
    <w:link w:val="10"/>
    <w:qFormat/>
    <w:rsid w:val="000B3B13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0B3B13"/>
    <w:rPr>
      <w:rFonts w:ascii="Arial" w:eastAsiaTheme="minorEastAsia" w:hAnsi="Arial" w:cs="Arial"/>
      <w:b/>
      <w:bCs/>
      <w:sz w:val="32"/>
      <w:szCs w:val="32"/>
    </w:rPr>
  </w:style>
  <w:style w:type="paragraph" w:styleId="af">
    <w:name w:val="List Paragraph"/>
    <w:basedOn w:val="a"/>
    <w:uiPriority w:val="34"/>
    <w:qFormat/>
    <w:rsid w:val="000B3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DE0A6-D468-4495-BAE3-9397F2702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6</Pages>
  <Words>2386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Lury</cp:lastModifiedBy>
  <cp:revision>12</cp:revision>
  <cp:lastPrinted>2018-10-29T06:15:00Z</cp:lastPrinted>
  <dcterms:created xsi:type="dcterms:W3CDTF">2020-07-06T16:40:00Z</dcterms:created>
  <dcterms:modified xsi:type="dcterms:W3CDTF">2021-01-11T02:02:00Z</dcterms:modified>
</cp:coreProperties>
</file>